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6CD7" w14:textId="5307261F" w:rsidR="00BD0137" w:rsidRPr="00083044" w:rsidRDefault="00BD0137" w:rsidP="00BD0137">
      <w:pPr>
        <w:pStyle w:val="NormalnyWeb"/>
        <w:spacing w:before="0" w:beforeAutospacing="0" w:after="0" w:afterAutospacing="0"/>
        <w:jc w:val="center"/>
      </w:pPr>
      <w:r w:rsidRPr="00083044">
        <w:rPr>
          <w:rStyle w:val="Pogrubienie"/>
        </w:rPr>
        <w:t xml:space="preserve">ZARZĄDZENIE Nr </w:t>
      </w:r>
      <w:r w:rsidR="00AD46F3" w:rsidRPr="00083044">
        <w:rPr>
          <w:rStyle w:val="Pogrubienie"/>
        </w:rPr>
        <w:t>4</w:t>
      </w:r>
      <w:r w:rsidRPr="00083044">
        <w:rPr>
          <w:rStyle w:val="Pogrubienie"/>
        </w:rPr>
        <w:t>/20</w:t>
      </w:r>
      <w:r w:rsidR="00AD46F3" w:rsidRPr="00083044">
        <w:rPr>
          <w:rStyle w:val="Pogrubienie"/>
        </w:rPr>
        <w:t>23</w:t>
      </w:r>
    </w:p>
    <w:p w14:paraId="064764BA" w14:textId="77777777" w:rsidR="00BD0137" w:rsidRPr="00083044" w:rsidRDefault="00BD0137" w:rsidP="00BD0137">
      <w:pPr>
        <w:pStyle w:val="NormalnyWeb"/>
        <w:spacing w:before="0" w:beforeAutospacing="0" w:after="0" w:afterAutospacing="0"/>
        <w:jc w:val="center"/>
      </w:pPr>
      <w:r w:rsidRPr="00083044">
        <w:rPr>
          <w:rStyle w:val="Pogrubienie"/>
        </w:rPr>
        <w:t xml:space="preserve">Wójta Gminy Radzanów </w:t>
      </w:r>
    </w:p>
    <w:p w14:paraId="7BEFE744" w14:textId="5A27E56A" w:rsidR="00BD0137" w:rsidRPr="00083044" w:rsidRDefault="00BD0137" w:rsidP="00BD0137">
      <w:pPr>
        <w:pStyle w:val="NormalnyWeb"/>
        <w:spacing w:before="0" w:beforeAutospacing="0" w:after="0" w:afterAutospacing="0"/>
        <w:jc w:val="center"/>
      </w:pPr>
      <w:r w:rsidRPr="00083044">
        <w:rPr>
          <w:rStyle w:val="Pogrubienie"/>
        </w:rPr>
        <w:t>z dnia 1</w:t>
      </w:r>
      <w:r w:rsidR="00AD46F3" w:rsidRPr="00083044">
        <w:rPr>
          <w:rStyle w:val="Pogrubienie"/>
        </w:rPr>
        <w:t>5</w:t>
      </w:r>
      <w:r w:rsidRPr="00083044">
        <w:rPr>
          <w:rStyle w:val="Pogrubienie"/>
        </w:rPr>
        <w:t xml:space="preserve"> stycznia 20</w:t>
      </w:r>
      <w:r w:rsidR="00AD46F3" w:rsidRPr="00083044">
        <w:rPr>
          <w:rStyle w:val="Pogrubienie"/>
        </w:rPr>
        <w:t>24</w:t>
      </w:r>
      <w:r w:rsidRPr="00083044">
        <w:rPr>
          <w:rStyle w:val="Pogrubienie"/>
        </w:rPr>
        <w:t xml:space="preserve"> r.</w:t>
      </w:r>
    </w:p>
    <w:p w14:paraId="3D8828A5" w14:textId="0A3A1A2B" w:rsidR="00BD0137" w:rsidRPr="00083044" w:rsidRDefault="00BD0137" w:rsidP="007B3F71">
      <w:pPr>
        <w:pStyle w:val="NormalnyWeb"/>
        <w:jc w:val="both"/>
        <w:rPr>
          <w:rStyle w:val="Uwydatnienie"/>
          <w:b/>
          <w:bCs/>
          <w:i w:val="0"/>
        </w:rPr>
      </w:pPr>
      <w:bookmarkStart w:id="0" w:name="_Hlk157496219"/>
      <w:r w:rsidRPr="00083044">
        <w:rPr>
          <w:rStyle w:val="Uwydatnienie"/>
          <w:bCs/>
          <w:i w:val="0"/>
        </w:rPr>
        <w:t>w sprawie:</w:t>
      </w:r>
      <w:r w:rsidRPr="00083044">
        <w:rPr>
          <w:rStyle w:val="Uwydatnienie"/>
          <w:b/>
          <w:bCs/>
          <w:i w:val="0"/>
        </w:rPr>
        <w:t xml:space="preserve">  przeprowadzenia konsultacji z mieszkańcami </w:t>
      </w:r>
      <w:r w:rsidR="007B3F71" w:rsidRPr="00083044">
        <w:rPr>
          <w:rStyle w:val="Uwydatnienie"/>
          <w:b/>
          <w:bCs/>
          <w:i w:val="0"/>
        </w:rPr>
        <w:t>Gm</w:t>
      </w:r>
      <w:r w:rsidRPr="00083044">
        <w:rPr>
          <w:rStyle w:val="Uwydatnienie"/>
          <w:b/>
          <w:bCs/>
          <w:i w:val="0"/>
        </w:rPr>
        <w:t xml:space="preserve">iny Radzanów </w:t>
      </w:r>
    </w:p>
    <w:bookmarkEnd w:id="0"/>
    <w:p w14:paraId="2B8C0F0B" w14:textId="38E6FF76" w:rsidR="00BD0137" w:rsidRPr="00083044" w:rsidRDefault="00BD0137" w:rsidP="00083044">
      <w:pPr>
        <w:pStyle w:val="NormalnyWeb"/>
        <w:spacing w:before="0" w:beforeAutospacing="0" w:after="0" w:afterAutospacing="0"/>
        <w:jc w:val="both"/>
        <w:rPr>
          <w:b/>
        </w:rPr>
      </w:pPr>
      <w:r w:rsidRPr="00083044">
        <w:t>Na podstawie art. 30 ust. 1 w związki z art. 5a ustawy z dnia 8 marca 1990 r. o samorządzie gminnym (Dz. U. z 20</w:t>
      </w:r>
      <w:r w:rsidR="00AD46F3" w:rsidRPr="00083044">
        <w:t>23</w:t>
      </w:r>
      <w:r w:rsidRPr="00083044">
        <w:t xml:space="preserve"> r. poz. 4</w:t>
      </w:r>
      <w:r w:rsidR="00AD46F3" w:rsidRPr="00083044">
        <w:t>0</w:t>
      </w:r>
      <w:r w:rsidRPr="00083044">
        <w:t xml:space="preserve"> z </w:t>
      </w:r>
      <w:proofErr w:type="spellStart"/>
      <w:r w:rsidRPr="00083044">
        <w:t>późn</w:t>
      </w:r>
      <w:proofErr w:type="spellEnd"/>
      <w:r w:rsidRPr="00083044">
        <w:t xml:space="preserve">. zm.), w związku z </w:t>
      </w:r>
      <w:r w:rsidR="00AD46F3" w:rsidRPr="00083044">
        <w:rPr>
          <w:sz w:val="22"/>
          <w:szCs w:val="22"/>
        </w:rPr>
        <w:t>Uchwały nr III/12/2022</w:t>
      </w:r>
      <w:r w:rsidR="00AD46F3" w:rsidRPr="00083044">
        <w:rPr>
          <w:b/>
          <w:bCs/>
          <w:sz w:val="22"/>
          <w:szCs w:val="22"/>
        </w:rPr>
        <w:t xml:space="preserve"> </w:t>
      </w:r>
      <w:r w:rsidR="00AD46F3" w:rsidRPr="00083044">
        <w:rPr>
          <w:sz w:val="22"/>
          <w:szCs w:val="22"/>
        </w:rPr>
        <w:t>Rady Gminy Radzanów z dnia 28 marca 2022 r. w sprawie określenia zasad i trybu przeprowadzenia konsultacji społecznych z mieszkańcami Gminy Radzanów</w:t>
      </w:r>
      <w:r w:rsidRPr="00083044">
        <w:t>, Wójt Gminy Radzanów zarządza co następuje:</w:t>
      </w:r>
    </w:p>
    <w:p w14:paraId="3729EF50" w14:textId="77777777" w:rsidR="00BD0137" w:rsidRPr="00083044" w:rsidRDefault="00BD0137" w:rsidP="00083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30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§1.</w:t>
      </w:r>
    </w:p>
    <w:p w14:paraId="3AC8C409" w14:textId="73E880D3" w:rsidR="00BC0CC0" w:rsidRPr="00751C9F" w:rsidRDefault="00BD0137" w:rsidP="00083044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przeprowadzenie </w:t>
      </w:r>
      <w:r w:rsidR="00825C9E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konsultacji z mieszkańcami </w:t>
      </w:r>
      <w:r w:rsidR="00AD46F3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poszczególnych </w:t>
      </w:r>
      <w:r w:rsidR="00825C9E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 położonych na terenie Gminy Radzanów </w:t>
      </w:r>
      <w:r w:rsidR="00751C9F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uchwały Rady Gminy Radzanów </w:t>
      </w:r>
      <w:r w:rsidR="00825C9E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51C9F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825C9E" w:rsidRP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</w:t>
      </w:r>
      <w:r w:rsidR="00083044" w:rsidRPr="00751C9F">
        <w:rPr>
          <w:rFonts w:ascii="Times New Roman" w:hAnsi="Times New Roman" w:cs="Times New Roman"/>
          <w:b/>
          <w:bCs/>
        </w:rPr>
        <w:t>zmian w załącznikach do Uchwały Nr II/11/2006</w:t>
      </w:r>
      <w:r w:rsidR="00083044" w:rsidRPr="00751C9F">
        <w:rPr>
          <w:rFonts w:ascii="Times New Roman" w:hAnsi="Times New Roman" w:cs="Times New Roman"/>
        </w:rPr>
        <w:t xml:space="preserve"> </w:t>
      </w:r>
      <w:r w:rsidR="00083044" w:rsidRPr="00751C9F">
        <w:rPr>
          <w:rFonts w:ascii="Times New Roman" w:hAnsi="Times New Roman" w:cs="Times New Roman"/>
          <w:b/>
          <w:bCs/>
        </w:rPr>
        <w:t>Rady Gminy w Radzanowie</w:t>
      </w:r>
      <w:r w:rsidR="00083044" w:rsidRPr="00751C9F">
        <w:rPr>
          <w:rFonts w:ascii="Times New Roman" w:hAnsi="Times New Roman" w:cs="Times New Roman"/>
        </w:rPr>
        <w:t xml:space="preserve"> </w:t>
      </w:r>
      <w:r w:rsidR="00083044" w:rsidRPr="00751C9F">
        <w:rPr>
          <w:rFonts w:ascii="Times New Roman" w:hAnsi="Times New Roman" w:cs="Times New Roman"/>
          <w:b/>
          <w:bCs/>
        </w:rPr>
        <w:t>z dnia 25 kwietnia 2006r</w:t>
      </w:r>
      <w:r w:rsidR="00083044" w:rsidRPr="00751C9F">
        <w:rPr>
          <w:rFonts w:ascii="Times New Roman" w:hAnsi="Times New Roman" w:cs="Times New Roman"/>
        </w:rPr>
        <w:t xml:space="preserve"> </w:t>
      </w:r>
      <w:r w:rsidR="00083044" w:rsidRPr="00751C9F">
        <w:rPr>
          <w:rFonts w:ascii="Times New Roman" w:hAnsi="Times New Roman" w:cs="Times New Roman"/>
          <w:b/>
          <w:bCs/>
        </w:rPr>
        <w:t>w sprawie określenia statutów sołectw Gminy Radzanów oraz zmian w załączniku do Uchwały</w:t>
      </w:r>
      <w:r w:rsidR="00083044" w:rsidRPr="00751C9F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="00083044" w:rsidRPr="00751C9F">
        <w:rPr>
          <w:rFonts w:ascii="Times New Roman" w:hAnsi="Times New Roman" w:cs="Times New Roman"/>
          <w:b/>
          <w:bCs/>
        </w:rPr>
        <w:t>Nr  XIII/61/2005 Rady Gminy w Radzanowie  z dnia 30 grudnia 2005 r. w sprawie utworzenia sołectwa Śliwiny</w:t>
      </w:r>
      <w:r w:rsidR="00751C9F" w:rsidRPr="00751C9F">
        <w:rPr>
          <w:rFonts w:ascii="Times New Roman" w:hAnsi="Times New Roman" w:cs="Times New Roman"/>
          <w:b/>
          <w:bCs/>
        </w:rPr>
        <w:t xml:space="preserve">. </w:t>
      </w:r>
      <w:r w:rsidR="00751C9F" w:rsidRPr="00751C9F">
        <w:rPr>
          <w:rFonts w:ascii="Times New Roman" w:hAnsi="Times New Roman" w:cs="Times New Roman"/>
          <w:bCs/>
          <w:color w:val="000000"/>
        </w:rPr>
        <w:t xml:space="preserve">Projekt uchwały stanowi </w:t>
      </w:r>
      <w:r w:rsidR="00083044" w:rsidRPr="00751C9F">
        <w:rPr>
          <w:rFonts w:ascii="Times New Roman" w:hAnsi="Times New Roman" w:cs="Times New Roman"/>
          <w:bCs/>
          <w:color w:val="000000"/>
        </w:rPr>
        <w:t>załącznik nr 1.</w:t>
      </w:r>
    </w:p>
    <w:p w14:paraId="7B781223" w14:textId="0F639DB4" w:rsidR="00AD46F3" w:rsidRPr="00083044" w:rsidRDefault="00AD46F3" w:rsidP="00083044">
      <w:pPr>
        <w:pStyle w:val="Bezodstpw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3044">
        <w:rPr>
          <w:rFonts w:ascii="Times New Roman" w:hAnsi="Times New Roman" w:cs="Times New Roman"/>
          <w:sz w:val="24"/>
          <w:szCs w:val="24"/>
        </w:rPr>
        <w:t xml:space="preserve">Uprawnione do udziału w konsultacjach społecznych są osoby pełnoletnie mieszkające na terenie </w:t>
      </w:r>
      <w:r w:rsidR="00751C9F">
        <w:rPr>
          <w:rFonts w:ascii="Times New Roman" w:hAnsi="Times New Roman" w:cs="Times New Roman"/>
          <w:sz w:val="24"/>
          <w:szCs w:val="24"/>
        </w:rPr>
        <w:t>poszczególnych sołectw.</w:t>
      </w:r>
    </w:p>
    <w:p w14:paraId="485CD548" w14:textId="77777777" w:rsidR="00AD46F3" w:rsidRPr="00083044" w:rsidRDefault="00AD46F3" w:rsidP="00083044">
      <w:pPr>
        <w:pStyle w:val="Bezodstpw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3044">
        <w:rPr>
          <w:rFonts w:ascii="Times New Roman" w:hAnsi="Times New Roman" w:cs="Times New Roman"/>
          <w:sz w:val="24"/>
          <w:szCs w:val="24"/>
        </w:rPr>
        <w:t>Konsultacje uważa się za ważne niezależnie od liczby mieszkańców, którzy wzięli w nich udział.</w:t>
      </w:r>
    </w:p>
    <w:p w14:paraId="43157040" w14:textId="77777777" w:rsidR="00BC0CC0" w:rsidRPr="00083044" w:rsidRDefault="00BC0CC0" w:rsidP="0008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044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8801F11" w14:textId="53D23EED" w:rsidR="00BC0CC0" w:rsidRPr="00751C9F" w:rsidRDefault="00BC0CC0" w:rsidP="00751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C9F">
        <w:rPr>
          <w:rFonts w:ascii="Times New Roman" w:hAnsi="Times New Roman" w:cs="Times New Roman"/>
          <w:sz w:val="24"/>
          <w:szCs w:val="24"/>
        </w:rPr>
        <w:t>Konsultacje społeczne przeprowadzone będą w terminie od 1</w:t>
      </w:r>
      <w:r w:rsidR="00AD46F3" w:rsidRPr="00751C9F">
        <w:rPr>
          <w:rFonts w:ascii="Times New Roman" w:hAnsi="Times New Roman" w:cs="Times New Roman"/>
          <w:sz w:val="24"/>
          <w:szCs w:val="24"/>
        </w:rPr>
        <w:t>2</w:t>
      </w:r>
      <w:r w:rsidRPr="00751C9F">
        <w:rPr>
          <w:rFonts w:ascii="Times New Roman" w:hAnsi="Times New Roman" w:cs="Times New Roman"/>
          <w:sz w:val="24"/>
          <w:szCs w:val="24"/>
        </w:rPr>
        <w:t xml:space="preserve"> lutego do </w:t>
      </w:r>
      <w:r w:rsidR="00AD46F3" w:rsidRPr="00751C9F">
        <w:rPr>
          <w:rFonts w:ascii="Times New Roman" w:hAnsi="Times New Roman" w:cs="Times New Roman"/>
          <w:sz w:val="24"/>
          <w:szCs w:val="24"/>
        </w:rPr>
        <w:t>05 marca</w:t>
      </w:r>
      <w:r w:rsidRPr="00751C9F">
        <w:rPr>
          <w:rFonts w:ascii="Times New Roman" w:hAnsi="Times New Roman" w:cs="Times New Roman"/>
          <w:sz w:val="24"/>
          <w:szCs w:val="24"/>
        </w:rPr>
        <w:t xml:space="preserve"> 20</w:t>
      </w:r>
      <w:r w:rsidR="00AD46F3" w:rsidRPr="00751C9F">
        <w:rPr>
          <w:rFonts w:ascii="Times New Roman" w:hAnsi="Times New Roman" w:cs="Times New Roman"/>
          <w:sz w:val="24"/>
          <w:szCs w:val="24"/>
        </w:rPr>
        <w:t>24</w:t>
      </w:r>
      <w:r w:rsidRPr="00751C9F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C9857E3" w14:textId="77777777" w:rsidR="007B3F71" w:rsidRPr="00083044" w:rsidRDefault="007B3F71" w:rsidP="00083044">
      <w:pPr>
        <w:pStyle w:val="NormalnyWeb"/>
        <w:spacing w:before="0" w:beforeAutospacing="0" w:after="0" w:afterAutospacing="0"/>
        <w:jc w:val="center"/>
        <w:rPr>
          <w:b/>
        </w:rPr>
      </w:pPr>
      <w:r w:rsidRPr="00083044">
        <w:rPr>
          <w:b/>
        </w:rPr>
        <w:t xml:space="preserve">§ </w:t>
      </w:r>
      <w:r w:rsidR="00BC0CC0" w:rsidRPr="00083044">
        <w:rPr>
          <w:b/>
        </w:rPr>
        <w:t>3</w:t>
      </w:r>
      <w:r w:rsidR="0012030B" w:rsidRPr="00083044">
        <w:rPr>
          <w:b/>
        </w:rPr>
        <w:t>.</w:t>
      </w:r>
    </w:p>
    <w:p w14:paraId="3B706393" w14:textId="08AF9ACC" w:rsidR="00BD0137" w:rsidRPr="00083044" w:rsidRDefault="00E748F7" w:rsidP="00751C9F">
      <w:pPr>
        <w:pStyle w:val="Akapitzlist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</w:t>
      </w:r>
      <w:r w:rsidR="007B3F71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przeprowadzone będą w </w:t>
      </w:r>
      <w:r w:rsidR="00A37C74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>czasie</w:t>
      </w:r>
      <w:r w:rsidR="007B3F71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zebrań </w:t>
      </w:r>
      <w:r w:rsidR="00A37C74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>wiejskich</w:t>
      </w:r>
      <w:r w:rsidR="007B3F71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7C74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zwołanych </w:t>
      </w:r>
      <w:r w:rsidR="007B3F71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wyboru Sołtysa i Rady Sołeckiej - w </w:t>
      </w:r>
      <w:r w:rsidR="00BD0137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poszczególnych sołectwach Gminy Radzanów wg</w:t>
      </w:r>
      <w:r w:rsidR="002F6B9F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D0137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harmonogramu stanowiącego załącznik nr </w:t>
      </w:r>
      <w:r w:rsidR="00751C9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D0137" w:rsidRPr="000830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zarządzenia.</w:t>
      </w:r>
      <w:r w:rsidR="00BD0137" w:rsidRPr="00083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8DC83" w14:textId="77777777" w:rsidR="007B3F71" w:rsidRPr="00083044" w:rsidRDefault="007B3F71" w:rsidP="00751C9F">
      <w:pPr>
        <w:pStyle w:val="Akapitzlist"/>
        <w:numPr>
          <w:ilvl w:val="0"/>
          <w:numId w:val="1"/>
        </w:numPr>
        <w:spacing w:after="0" w:line="240" w:lineRule="auto"/>
        <w:ind w:left="567" w:hanging="578"/>
        <w:jc w:val="both"/>
        <w:rPr>
          <w:rFonts w:ascii="Times New Roman" w:hAnsi="Times New Roman" w:cs="Times New Roman"/>
          <w:sz w:val="24"/>
          <w:szCs w:val="24"/>
        </w:rPr>
      </w:pPr>
      <w:r w:rsidRPr="00083044">
        <w:rPr>
          <w:rFonts w:ascii="Times New Roman" w:hAnsi="Times New Roman" w:cs="Times New Roman"/>
          <w:sz w:val="24"/>
          <w:szCs w:val="24"/>
        </w:rPr>
        <w:t xml:space="preserve">W zawiadomieniu o zebraniu wiejskim </w:t>
      </w:r>
      <w:r w:rsidR="00E748F7" w:rsidRPr="00083044">
        <w:rPr>
          <w:rFonts w:ascii="Times New Roman" w:hAnsi="Times New Roman" w:cs="Times New Roman"/>
          <w:sz w:val="24"/>
          <w:szCs w:val="24"/>
        </w:rPr>
        <w:t>zostanie wskazane zagadnienie, które</w:t>
      </w:r>
      <w:r w:rsidRPr="00083044">
        <w:rPr>
          <w:rFonts w:ascii="Times New Roman" w:hAnsi="Times New Roman" w:cs="Times New Roman"/>
          <w:sz w:val="24"/>
          <w:szCs w:val="24"/>
        </w:rPr>
        <w:t xml:space="preserve"> będzie konsultowane z mieszkańcami.</w:t>
      </w:r>
    </w:p>
    <w:p w14:paraId="26206CD3" w14:textId="77777777" w:rsidR="00BC0CC0" w:rsidRPr="00083044" w:rsidRDefault="00BC0CC0" w:rsidP="00083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044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4FBAF52" w14:textId="0425D788" w:rsidR="00BC0CC0" w:rsidRPr="00083044" w:rsidRDefault="00BC0CC0" w:rsidP="00083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044">
        <w:rPr>
          <w:rFonts w:ascii="Times New Roman" w:hAnsi="Times New Roman" w:cs="Times New Roman"/>
          <w:sz w:val="24"/>
          <w:szCs w:val="24"/>
        </w:rPr>
        <w:t>Konsultacje polegać będą na przedstawieniu mieszkańcom w czasie Zebrań Wiejskich w poszczególnych sołectwach projektu uchwały</w:t>
      </w:r>
      <w:r w:rsidR="00751C9F">
        <w:rPr>
          <w:rFonts w:ascii="Times New Roman" w:hAnsi="Times New Roman" w:cs="Times New Roman"/>
          <w:sz w:val="24"/>
          <w:szCs w:val="24"/>
        </w:rPr>
        <w:t xml:space="preserve"> (załącznik nr 1) </w:t>
      </w:r>
      <w:r w:rsidRPr="00083044">
        <w:rPr>
          <w:rFonts w:ascii="Times New Roman" w:hAnsi="Times New Roman" w:cs="Times New Roman"/>
          <w:sz w:val="24"/>
          <w:szCs w:val="24"/>
        </w:rPr>
        <w:t xml:space="preserve">. W czasie zebrania mieszkańcy wyrażą opinię, zgłoszą uwagi do przedstawionego projektu uchwały. </w:t>
      </w:r>
    </w:p>
    <w:p w14:paraId="0681C05F" w14:textId="77777777" w:rsidR="00BD0137" w:rsidRPr="00083044" w:rsidRDefault="00AB71AF" w:rsidP="00083044">
      <w:pPr>
        <w:pStyle w:val="NormalnyWeb"/>
        <w:spacing w:before="0" w:beforeAutospacing="0" w:after="0" w:afterAutospacing="0"/>
        <w:jc w:val="center"/>
        <w:rPr>
          <w:b/>
        </w:rPr>
      </w:pPr>
      <w:r w:rsidRPr="00083044">
        <w:rPr>
          <w:b/>
        </w:rPr>
        <w:t xml:space="preserve">§ </w:t>
      </w:r>
      <w:r w:rsidR="00BC0CC0" w:rsidRPr="00083044">
        <w:rPr>
          <w:b/>
        </w:rPr>
        <w:t>5.</w:t>
      </w:r>
    </w:p>
    <w:p w14:paraId="3ABDBF59" w14:textId="77777777" w:rsidR="00BD0137" w:rsidRPr="00083044" w:rsidRDefault="00BD0137" w:rsidP="00083044">
      <w:pPr>
        <w:pStyle w:val="NormalnyWeb"/>
        <w:spacing w:before="0" w:beforeAutospacing="0" w:after="0" w:afterAutospacing="0"/>
      </w:pPr>
      <w:r w:rsidRPr="00083044">
        <w:t>Wykonanie zarządzenia powierzam Sekretarzowi Gminy Radzanów .</w:t>
      </w:r>
    </w:p>
    <w:p w14:paraId="1C629413" w14:textId="77777777" w:rsidR="00BD0137" w:rsidRPr="00083044" w:rsidRDefault="0012030B" w:rsidP="00083044">
      <w:pPr>
        <w:pStyle w:val="NormalnyWeb"/>
        <w:spacing w:before="0" w:beforeAutospacing="0" w:after="0" w:afterAutospacing="0"/>
        <w:jc w:val="center"/>
        <w:rPr>
          <w:b/>
        </w:rPr>
      </w:pPr>
      <w:r w:rsidRPr="00083044">
        <w:rPr>
          <w:b/>
        </w:rPr>
        <w:t>§ 6.</w:t>
      </w:r>
    </w:p>
    <w:p w14:paraId="010363DD" w14:textId="77777777" w:rsidR="00083044" w:rsidRPr="00083044" w:rsidRDefault="00083044" w:rsidP="00083044">
      <w:pPr>
        <w:spacing w:after="0" w:line="0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83044">
        <w:rPr>
          <w:rFonts w:ascii="Times New Roman" w:eastAsia="Arial" w:hAnsi="Times New Roman" w:cs="Times New Roman"/>
          <w:bCs/>
          <w:sz w:val="24"/>
          <w:szCs w:val="24"/>
        </w:rPr>
        <w:t>Zarządzenie wchodzi w życie z dniem podpisania i podlega:</w:t>
      </w:r>
    </w:p>
    <w:p w14:paraId="7A1ABDF8" w14:textId="77777777" w:rsidR="00083044" w:rsidRPr="00083044" w:rsidRDefault="00083044" w:rsidP="00083044">
      <w:pPr>
        <w:spacing w:after="0" w:line="0" w:lineRule="atLeast"/>
        <w:ind w:left="567" w:hanging="28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83044">
        <w:rPr>
          <w:rFonts w:ascii="Times New Roman" w:eastAsia="Arial" w:hAnsi="Times New Roman" w:cs="Times New Roman"/>
          <w:bCs/>
          <w:sz w:val="24"/>
          <w:szCs w:val="24"/>
        </w:rPr>
        <w:t>a)</w:t>
      </w:r>
      <w:r w:rsidRPr="00083044">
        <w:rPr>
          <w:rFonts w:ascii="Times New Roman" w:eastAsia="Arial" w:hAnsi="Times New Roman" w:cs="Times New Roman"/>
          <w:bCs/>
          <w:sz w:val="24"/>
          <w:szCs w:val="24"/>
        </w:rPr>
        <w:tab/>
        <w:t xml:space="preserve">zamieszczeniu w Biuletynie Informacji Publicznej oraz na  stronie internetowej Urzędu www.radzanow.pl </w:t>
      </w:r>
    </w:p>
    <w:p w14:paraId="6EF6C522" w14:textId="77777777" w:rsidR="00083044" w:rsidRPr="00083044" w:rsidRDefault="00083044" w:rsidP="00083044">
      <w:pPr>
        <w:spacing w:after="0" w:line="0" w:lineRule="atLeast"/>
        <w:ind w:left="567" w:hanging="283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083044">
        <w:rPr>
          <w:rFonts w:ascii="Times New Roman" w:eastAsia="Arial" w:hAnsi="Times New Roman" w:cs="Times New Roman"/>
          <w:bCs/>
          <w:sz w:val="24"/>
          <w:szCs w:val="24"/>
        </w:rPr>
        <w:t>b)</w:t>
      </w:r>
      <w:r w:rsidRPr="00083044">
        <w:rPr>
          <w:rFonts w:ascii="Times New Roman" w:eastAsia="Arial" w:hAnsi="Times New Roman" w:cs="Times New Roman"/>
          <w:bCs/>
          <w:sz w:val="24"/>
          <w:szCs w:val="24"/>
        </w:rPr>
        <w:tab/>
        <w:t>wywieszeniu na tablicy ogłoszeń w Urzędzie Gminy.</w:t>
      </w:r>
    </w:p>
    <w:p w14:paraId="3B028D1C" w14:textId="77777777" w:rsidR="00E92137" w:rsidRPr="00083044" w:rsidRDefault="00E92137">
      <w:pPr>
        <w:rPr>
          <w:rFonts w:ascii="Times New Roman" w:hAnsi="Times New Roman" w:cs="Times New Roman"/>
        </w:rPr>
      </w:pPr>
    </w:p>
    <w:p w14:paraId="66E93288" w14:textId="77777777" w:rsidR="001E5DBD" w:rsidRDefault="001E5DBD" w:rsidP="001E5DBD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</w:pPr>
      <w:r>
        <w:t>Wójt Gminy</w:t>
      </w:r>
    </w:p>
    <w:p w14:paraId="1B446C97" w14:textId="77777777" w:rsidR="001E5DBD" w:rsidRDefault="001E5DBD" w:rsidP="001E5DBD">
      <w:pPr>
        <w:pStyle w:val="Teksttreci20"/>
        <w:shd w:val="clear" w:color="auto" w:fill="auto"/>
        <w:spacing w:before="100" w:beforeAutospacing="1" w:after="100" w:afterAutospacing="1" w:line="240" w:lineRule="auto"/>
        <w:ind w:firstLine="0"/>
        <w:contextualSpacing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2B06A6E3" w14:textId="77777777" w:rsidR="001E5DBD" w:rsidRDefault="001E5DBD" w:rsidP="001E5DBD">
      <w:pPr>
        <w:pStyle w:val="Teksttreci20"/>
        <w:spacing w:before="0" w:after="0" w:line="266" w:lineRule="exac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B6B896F" w14:textId="77777777" w:rsidR="00AD46F3" w:rsidRPr="00083044" w:rsidRDefault="00AD46F3" w:rsidP="001E5DBD">
      <w:pPr>
        <w:jc w:val="right"/>
        <w:rPr>
          <w:rFonts w:ascii="Times New Roman" w:hAnsi="Times New Roman" w:cs="Times New Roman"/>
        </w:rPr>
      </w:pPr>
    </w:p>
    <w:p w14:paraId="2571B4B4" w14:textId="77777777" w:rsidR="00AD46F3" w:rsidRPr="00083044" w:rsidRDefault="00AD46F3">
      <w:pPr>
        <w:rPr>
          <w:rFonts w:ascii="Times New Roman" w:hAnsi="Times New Roman" w:cs="Times New Roman"/>
        </w:rPr>
      </w:pPr>
    </w:p>
    <w:p w14:paraId="50D3E8C4" w14:textId="77777777" w:rsidR="00083044" w:rsidRDefault="00083044">
      <w:pPr>
        <w:rPr>
          <w:rFonts w:ascii="Times New Roman" w:hAnsi="Times New Roman" w:cs="Times New Roman"/>
        </w:rPr>
      </w:pPr>
    </w:p>
    <w:p w14:paraId="7DA92B00" w14:textId="77777777" w:rsidR="008966BA" w:rsidRPr="00083044" w:rsidRDefault="008966BA">
      <w:pPr>
        <w:rPr>
          <w:rFonts w:ascii="Times New Roman" w:hAnsi="Times New Roman" w:cs="Times New Roman"/>
        </w:rPr>
      </w:pPr>
    </w:p>
    <w:p w14:paraId="40058357" w14:textId="77777777" w:rsidR="00083044" w:rsidRPr="00083044" w:rsidRDefault="00083044">
      <w:pPr>
        <w:rPr>
          <w:rFonts w:ascii="Times New Roman" w:hAnsi="Times New Roman" w:cs="Times New Roman"/>
        </w:rPr>
      </w:pPr>
    </w:p>
    <w:p w14:paraId="36ED6E08" w14:textId="477F4078" w:rsidR="00083044" w:rsidRPr="00083044" w:rsidRDefault="00083044" w:rsidP="00083044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 w:rsidRPr="00083044">
        <w:rPr>
          <w:rStyle w:val="Uwydatnienie"/>
          <w:bCs/>
          <w:i w:val="0"/>
          <w:sz w:val="22"/>
        </w:rPr>
        <w:t xml:space="preserve">Załącznik Nr </w:t>
      </w:r>
      <w:r w:rsidR="008966BA">
        <w:rPr>
          <w:rStyle w:val="Uwydatnienie"/>
          <w:bCs/>
          <w:i w:val="0"/>
          <w:sz w:val="22"/>
        </w:rPr>
        <w:t xml:space="preserve">1 </w:t>
      </w:r>
      <w:r w:rsidRPr="00083044">
        <w:rPr>
          <w:rStyle w:val="Uwydatnienie"/>
          <w:bCs/>
          <w:i w:val="0"/>
          <w:sz w:val="22"/>
        </w:rPr>
        <w:t>do Zarządzenia Nr 4/2024</w:t>
      </w:r>
    </w:p>
    <w:p w14:paraId="0127811D" w14:textId="5D9F5A6D" w:rsidR="00083044" w:rsidRPr="00083044" w:rsidRDefault="00083044" w:rsidP="00083044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 w:rsidRPr="00083044">
        <w:rPr>
          <w:rStyle w:val="Uwydatnienie"/>
          <w:bCs/>
          <w:i w:val="0"/>
          <w:sz w:val="22"/>
        </w:rPr>
        <w:t xml:space="preserve">Wójta Gminy Radzanów </w:t>
      </w:r>
      <w:r w:rsidR="008966BA">
        <w:rPr>
          <w:rStyle w:val="Uwydatnienie"/>
          <w:bCs/>
          <w:i w:val="0"/>
          <w:sz w:val="22"/>
        </w:rPr>
        <w:t xml:space="preserve"> </w:t>
      </w:r>
      <w:r w:rsidRPr="00083044">
        <w:rPr>
          <w:rStyle w:val="Uwydatnienie"/>
          <w:bCs/>
          <w:i w:val="0"/>
          <w:sz w:val="22"/>
        </w:rPr>
        <w:t>z dnia 15.01.2024 r.</w:t>
      </w:r>
    </w:p>
    <w:p w14:paraId="145ED120" w14:textId="6390EBDB" w:rsidR="00083044" w:rsidRPr="00083044" w:rsidRDefault="00083044" w:rsidP="00083044">
      <w:pPr>
        <w:widowControl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83044">
        <w:rPr>
          <w:rFonts w:ascii="Times New Roman" w:hAnsi="Times New Roman" w:cs="Times New Roman"/>
          <w:b/>
          <w:bCs/>
          <w:sz w:val="32"/>
          <w:szCs w:val="32"/>
        </w:rPr>
        <w:t xml:space="preserve">Projekt </w:t>
      </w:r>
    </w:p>
    <w:p w14:paraId="148985A7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044">
        <w:rPr>
          <w:rFonts w:ascii="Times New Roman" w:hAnsi="Times New Roman" w:cs="Times New Roman"/>
          <w:b/>
          <w:bCs/>
          <w:sz w:val="32"/>
          <w:szCs w:val="32"/>
        </w:rPr>
        <w:t>UCHWAŁA   Nr  ……………</w:t>
      </w:r>
    </w:p>
    <w:p w14:paraId="7AD92704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044">
        <w:rPr>
          <w:rFonts w:ascii="Times New Roman" w:hAnsi="Times New Roman" w:cs="Times New Roman"/>
          <w:b/>
          <w:bCs/>
          <w:sz w:val="28"/>
          <w:szCs w:val="28"/>
        </w:rPr>
        <w:t>Rady Gminy Radzanów</w:t>
      </w:r>
    </w:p>
    <w:p w14:paraId="77BAAC00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044">
        <w:rPr>
          <w:rFonts w:ascii="Times New Roman" w:hAnsi="Times New Roman" w:cs="Times New Roman"/>
          <w:b/>
          <w:bCs/>
          <w:sz w:val="28"/>
          <w:szCs w:val="28"/>
        </w:rPr>
        <w:t>z dnia ………….marca  2024r</w:t>
      </w:r>
    </w:p>
    <w:p w14:paraId="4F657D67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8A692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83044">
        <w:rPr>
          <w:bCs/>
        </w:rPr>
        <w:t>w sprawie:</w:t>
      </w:r>
      <w:r w:rsidRPr="00083044">
        <w:rPr>
          <w:b/>
          <w:bCs/>
          <w:sz w:val="28"/>
          <w:szCs w:val="28"/>
        </w:rPr>
        <w:t xml:space="preserve"> </w:t>
      </w:r>
      <w:r w:rsidRPr="00083044">
        <w:rPr>
          <w:b/>
          <w:bCs/>
        </w:rPr>
        <w:t>zmian w załącznikach do Uchwały Nr II/11/2006</w:t>
      </w:r>
      <w:r w:rsidRPr="00083044">
        <w:t xml:space="preserve"> </w:t>
      </w:r>
      <w:r w:rsidRPr="00083044">
        <w:rPr>
          <w:b/>
          <w:bCs/>
        </w:rPr>
        <w:t>Rady Gminy w Radzanowie</w:t>
      </w:r>
      <w:r w:rsidRPr="00083044">
        <w:t xml:space="preserve"> </w:t>
      </w:r>
      <w:r w:rsidRPr="00083044">
        <w:rPr>
          <w:b/>
          <w:bCs/>
        </w:rPr>
        <w:t>z dnia 25 kwietnia 2006r</w:t>
      </w:r>
      <w:r w:rsidRPr="00083044">
        <w:t xml:space="preserve"> </w:t>
      </w:r>
      <w:r w:rsidRPr="00083044">
        <w:rPr>
          <w:b/>
          <w:bCs/>
        </w:rPr>
        <w:t>w sprawie określenia statutów sołectw Gminy Radzanów oraz zmian w załączniku do Uchwały</w:t>
      </w:r>
      <w:r w:rsidRPr="00083044">
        <w:rPr>
          <w:b/>
          <w:bCs/>
          <w:sz w:val="32"/>
          <w:szCs w:val="28"/>
        </w:rPr>
        <w:t xml:space="preserve"> </w:t>
      </w:r>
      <w:r w:rsidRPr="00083044">
        <w:rPr>
          <w:b/>
          <w:bCs/>
        </w:rPr>
        <w:t>Nr  XIII/61/2005 Rady Gminy w Radzanowie  z dnia                30 grudnia 2005 r. w sprawie utworzenia sołectwa Śliwiny.</w:t>
      </w:r>
    </w:p>
    <w:p w14:paraId="2C6AF3D3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b/>
          <w:bCs/>
          <w:color w:val="FF0000"/>
        </w:rPr>
      </w:pPr>
    </w:p>
    <w:p w14:paraId="1E18B5C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b/>
          <w:bCs/>
          <w:color w:val="FF0000"/>
        </w:rPr>
      </w:pPr>
    </w:p>
    <w:p w14:paraId="35016742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bCs/>
        </w:rPr>
      </w:pPr>
      <w:r w:rsidRPr="00083044">
        <w:rPr>
          <w:b/>
          <w:bCs/>
          <w:color w:val="FF0000"/>
          <w:sz w:val="26"/>
          <w:szCs w:val="26"/>
        </w:rPr>
        <w:t xml:space="preserve">                </w:t>
      </w:r>
      <w:r w:rsidRPr="00083044">
        <w:rPr>
          <w:bCs/>
        </w:rPr>
        <w:t>Na podstawie art. 35 ust. 3 i art. 40 ust.2 pkt 1 ustawy z dnia 8 marca 1990r o samorządzie gminnym (tj. Dz.U. z 2023r, poz.40 ze zm.) po przeprowadzeniu konsultacji                  z mieszkańcami, Rada Gminy Radzanów uchwala   co następuje:    </w:t>
      </w:r>
    </w:p>
    <w:p w14:paraId="11E32705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</w:rPr>
      </w:pPr>
    </w:p>
    <w:p w14:paraId="525CAEB3" w14:textId="77777777" w:rsidR="00083044" w:rsidRPr="00083044" w:rsidRDefault="00083044" w:rsidP="0008304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83044">
        <w:rPr>
          <w:b/>
          <w:bCs/>
          <w:color w:val="000000"/>
          <w:sz w:val="26"/>
          <w:szCs w:val="26"/>
        </w:rPr>
        <w:t>§ 1.</w:t>
      </w:r>
    </w:p>
    <w:p w14:paraId="48A6F898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</w:pPr>
      <w:r w:rsidRPr="00083044">
        <w:rPr>
          <w:rFonts w:eastAsiaTheme="minorHAnsi"/>
          <w:lang w:eastAsia="en-US"/>
        </w:rPr>
        <w:t xml:space="preserve">W uchwale </w:t>
      </w:r>
      <w:r w:rsidRPr="00083044">
        <w:rPr>
          <w:bCs/>
        </w:rPr>
        <w:t>Nr II/11/2006</w:t>
      </w:r>
      <w:r w:rsidRPr="00083044">
        <w:t xml:space="preserve"> </w:t>
      </w:r>
      <w:r w:rsidRPr="00083044">
        <w:rPr>
          <w:bCs/>
        </w:rPr>
        <w:t>Rady Gminy Radzanów</w:t>
      </w:r>
      <w:r w:rsidRPr="00083044">
        <w:t xml:space="preserve"> </w:t>
      </w:r>
      <w:r w:rsidRPr="00083044">
        <w:rPr>
          <w:bCs/>
        </w:rPr>
        <w:t>z dnia 25 kwietnia 2006 r</w:t>
      </w:r>
      <w:r w:rsidRPr="00083044">
        <w:t xml:space="preserve"> </w:t>
      </w:r>
      <w:r w:rsidRPr="00083044">
        <w:rPr>
          <w:bCs/>
        </w:rPr>
        <w:t xml:space="preserve">w sprawie określenia statutu sołectwa Gminy Radzanów, zmienionej Uchwałą Nr   </w:t>
      </w:r>
      <w:r w:rsidRPr="00083044">
        <w:rPr>
          <w:rFonts w:eastAsiaTheme="minorHAnsi"/>
          <w:lang w:eastAsia="en-US"/>
        </w:rPr>
        <w:t xml:space="preserve"> II/7/2019 Rady Gminy Radzanów z 26 lutego 2019r w sprawie </w:t>
      </w:r>
      <w:r w:rsidRPr="00083044">
        <w:t xml:space="preserve">zmian w załącznikach do Uchwały  Nr II/11/2006 Rady Gminy w Radzanowie z dnia 25 kwietnia 2006r w sprawie określenia statutów sołectw Gminy Radzanów oraz zmian w załączniku do Uchwały Nr  XIII/61/2005 Rady Gminy w Radzanowie  z dnia  30 grudnia 2005 r. w sprawie utworzenia sołectwa Śliwiny, </w:t>
      </w:r>
    </w:p>
    <w:p w14:paraId="489BCAD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083044">
        <w:rPr>
          <w:rFonts w:eastAsiaTheme="minorHAnsi"/>
          <w:lang w:eastAsia="en-US"/>
        </w:rPr>
        <w:t>wprowadza się następujące zmiany :</w:t>
      </w:r>
    </w:p>
    <w:p w14:paraId="1BC08779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</w:pPr>
    </w:p>
    <w:p w14:paraId="4419F4BD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bCs/>
        </w:rPr>
        <w:t xml:space="preserve">1. </w:t>
      </w:r>
      <w:r w:rsidRPr="00083044">
        <w:rPr>
          <w:rFonts w:ascii="Times New Roman" w:hAnsi="Times New Roman" w:cs="Times New Roman"/>
          <w:bCs/>
        </w:rPr>
        <w:t>W załączniku nr 1</w:t>
      </w:r>
      <w:r w:rsidRPr="00083044">
        <w:rPr>
          <w:rFonts w:ascii="Times New Roman" w:hAnsi="Times New Roman" w:cs="Times New Roman"/>
        </w:rPr>
        <w:t xml:space="preserve"> - Statut sołectwa Błeszno </w:t>
      </w:r>
      <w:bookmarkStart w:id="1" w:name="_Hlk160542272"/>
      <w:r w:rsidRPr="00083044">
        <w:rPr>
          <w:rFonts w:ascii="Times New Roman" w:hAnsi="Times New Roman" w:cs="Times New Roman"/>
        </w:rPr>
        <w:t xml:space="preserve">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32CED0F3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b/>
          <w:bCs/>
          <w:color w:val="000000"/>
        </w:rPr>
      </w:pPr>
      <w:r w:rsidRPr="00083044">
        <w:rPr>
          <w:b/>
          <w:bCs/>
        </w:rPr>
        <w:t xml:space="preserve"> „§ 16.</w:t>
      </w:r>
      <w:r w:rsidRPr="00083044">
        <w:rPr>
          <w:b/>
          <w:bCs/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rPr>
          <w:b/>
          <w:bCs/>
        </w:rPr>
        <w:t xml:space="preserve">              </w:t>
      </w:r>
    </w:p>
    <w:p w14:paraId="4332CF65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bookmarkEnd w:id="1"/>
    <w:p w14:paraId="0F4B3CB9" w14:textId="77777777" w:rsidR="00083044" w:rsidRPr="00083044" w:rsidRDefault="00083044" w:rsidP="00083044">
      <w:pPr>
        <w:pStyle w:val="NormalnyWeb"/>
        <w:spacing w:before="0" w:beforeAutospacing="0" w:after="0" w:afterAutospacing="0"/>
        <w:rPr>
          <w:color w:val="000000"/>
        </w:rPr>
      </w:pPr>
    </w:p>
    <w:p w14:paraId="54652F51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bCs/>
        </w:rPr>
        <w:t xml:space="preserve">2. </w:t>
      </w:r>
      <w:r w:rsidRPr="00083044">
        <w:rPr>
          <w:rFonts w:ascii="Times New Roman" w:hAnsi="Times New Roman" w:cs="Times New Roman"/>
          <w:bCs/>
        </w:rPr>
        <w:t>W załączniku nr 2</w:t>
      </w:r>
      <w:r w:rsidRPr="00083044">
        <w:rPr>
          <w:rFonts w:ascii="Times New Roman" w:hAnsi="Times New Roman" w:cs="Times New Roman"/>
        </w:rPr>
        <w:t xml:space="preserve"> - Statut sołectwa Branica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48D51369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31568CF2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lastRenderedPageBreak/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6069E5AC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83044">
        <w:rPr>
          <w:rFonts w:ascii="Times New Roman" w:hAnsi="Times New Roman" w:cs="Times New Roman"/>
        </w:rPr>
        <w:t xml:space="preserve"> </w:t>
      </w:r>
    </w:p>
    <w:p w14:paraId="599CD571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bCs/>
        </w:rPr>
        <w:t xml:space="preserve">3. </w:t>
      </w:r>
      <w:r w:rsidRPr="00083044">
        <w:rPr>
          <w:rFonts w:ascii="Times New Roman" w:hAnsi="Times New Roman" w:cs="Times New Roman"/>
          <w:bCs/>
        </w:rPr>
        <w:t>W załączniku nr 3</w:t>
      </w:r>
      <w:r w:rsidRPr="00083044">
        <w:rPr>
          <w:rFonts w:ascii="Times New Roman" w:hAnsi="Times New Roman" w:cs="Times New Roman"/>
        </w:rPr>
        <w:t xml:space="preserve"> - Statut sołectwa </w:t>
      </w:r>
      <w:proofErr w:type="spellStart"/>
      <w:r w:rsidRPr="00083044">
        <w:rPr>
          <w:rFonts w:ascii="Times New Roman" w:hAnsi="Times New Roman" w:cs="Times New Roman"/>
        </w:rPr>
        <w:t>Bukówno</w:t>
      </w:r>
      <w:proofErr w:type="spellEnd"/>
      <w:r w:rsidRPr="00083044">
        <w:rPr>
          <w:rFonts w:ascii="Times New Roman" w:hAnsi="Times New Roman" w:cs="Times New Roman"/>
        </w:rPr>
        <w:t xml:space="preserve">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70B547B5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758CEE06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  <w:r w:rsidRPr="00083044">
        <w:t xml:space="preserve"> </w:t>
      </w:r>
    </w:p>
    <w:p w14:paraId="3A946560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</w:p>
    <w:p w14:paraId="6A01DDD4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4.</w:t>
      </w:r>
      <w:r w:rsidRPr="00083044">
        <w:rPr>
          <w:rFonts w:ascii="Times New Roman" w:hAnsi="Times New Roman" w:cs="Times New Roman"/>
          <w:bCs/>
        </w:rPr>
        <w:t xml:space="preserve"> W załączniku nr 4</w:t>
      </w:r>
      <w:r w:rsidRPr="00083044">
        <w:rPr>
          <w:rFonts w:ascii="Times New Roman" w:hAnsi="Times New Roman" w:cs="Times New Roman"/>
        </w:rPr>
        <w:t xml:space="preserve"> - Statut sołectwa Czarnocin 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64A7F29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1A119BBD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30906D30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FB9A7E0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5.</w:t>
      </w:r>
      <w:r w:rsidRPr="00083044">
        <w:rPr>
          <w:rFonts w:ascii="Times New Roman" w:hAnsi="Times New Roman" w:cs="Times New Roman"/>
          <w:bCs/>
        </w:rPr>
        <w:t xml:space="preserve"> W załączniku nr 5</w:t>
      </w:r>
      <w:r w:rsidRPr="00083044">
        <w:rPr>
          <w:rFonts w:ascii="Times New Roman" w:hAnsi="Times New Roman" w:cs="Times New Roman"/>
        </w:rPr>
        <w:t xml:space="preserve"> - Statut sołectwa Grotki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006A0343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7E0BCE5E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25F8F2B9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83044">
        <w:rPr>
          <w:rFonts w:ascii="Times New Roman" w:hAnsi="Times New Roman" w:cs="Times New Roman"/>
        </w:rPr>
        <w:t xml:space="preserve"> </w:t>
      </w:r>
    </w:p>
    <w:p w14:paraId="5A846DC2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83044">
        <w:rPr>
          <w:rFonts w:ascii="Times New Roman" w:hAnsi="Times New Roman" w:cs="Times New Roman"/>
          <w:b/>
          <w:color w:val="000000"/>
        </w:rPr>
        <w:t>6.</w:t>
      </w:r>
      <w:r w:rsidRPr="00083044">
        <w:rPr>
          <w:rFonts w:ascii="Times New Roman" w:hAnsi="Times New Roman" w:cs="Times New Roman"/>
          <w:bCs/>
        </w:rPr>
        <w:t xml:space="preserve"> W załączniku nr 6</w:t>
      </w:r>
      <w:r w:rsidRPr="00083044">
        <w:rPr>
          <w:rFonts w:ascii="Times New Roman" w:hAnsi="Times New Roman" w:cs="Times New Roman"/>
        </w:rPr>
        <w:t xml:space="preserve"> - Statut sołectwa Kadłubska Wola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2573A16A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60043599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1C892379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4229A38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7.</w:t>
      </w:r>
      <w:r w:rsidRPr="00083044">
        <w:rPr>
          <w:rFonts w:ascii="Times New Roman" w:hAnsi="Times New Roman" w:cs="Times New Roman"/>
          <w:bCs/>
        </w:rPr>
        <w:t xml:space="preserve"> W załączniku nr 7</w:t>
      </w:r>
      <w:r w:rsidRPr="00083044">
        <w:rPr>
          <w:rFonts w:ascii="Times New Roman" w:hAnsi="Times New Roman" w:cs="Times New Roman"/>
        </w:rPr>
        <w:t xml:space="preserve"> - Statut sołectwa Kozłów </w:t>
      </w:r>
      <w:bookmarkStart w:id="2" w:name="_Hlk160002606"/>
      <w:r w:rsidRPr="00083044">
        <w:rPr>
          <w:rFonts w:ascii="Times New Roman" w:hAnsi="Times New Roman" w:cs="Times New Roman"/>
        </w:rPr>
        <w:t xml:space="preserve">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4E833833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lastRenderedPageBreak/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1B0FDEE9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4AE75714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bookmarkEnd w:id="2"/>
    <w:p w14:paraId="28046A37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8.</w:t>
      </w:r>
      <w:r w:rsidRPr="00083044">
        <w:rPr>
          <w:rFonts w:ascii="Times New Roman" w:hAnsi="Times New Roman" w:cs="Times New Roman"/>
          <w:bCs/>
        </w:rPr>
        <w:t xml:space="preserve"> W załączniku nr 8</w:t>
      </w:r>
      <w:r w:rsidRPr="00083044">
        <w:rPr>
          <w:rFonts w:ascii="Times New Roman" w:hAnsi="Times New Roman" w:cs="Times New Roman"/>
        </w:rPr>
        <w:t xml:space="preserve"> - Statut sołectwa Młodynie Dolne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4C6B928D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55E20B8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5BE03D5C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14:paraId="449EE909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9.</w:t>
      </w:r>
      <w:r w:rsidRPr="00083044">
        <w:rPr>
          <w:rFonts w:ascii="Times New Roman" w:hAnsi="Times New Roman" w:cs="Times New Roman"/>
          <w:bCs/>
        </w:rPr>
        <w:t xml:space="preserve"> W załączniku nr 9</w:t>
      </w:r>
      <w:r w:rsidRPr="00083044">
        <w:rPr>
          <w:rFonts w:ascii="Times New Roman" w:hAnsi="Times New Roman" w:cs="Times New Roman"/>
        </w:rPr>
        <w:t xml:space="preserve"> - Statut sołectwa Młodynie Górne 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1F5EC65A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11EC3A7F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2E8CDEC6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D4B1417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10.</w:t>
      </w:r>
      <w:r w:rsidRPr="00083044">
        <w:rPr>
          <w:rFonts w:ascii="Times New Roman" w:hAnsi="Times New Roman" w:cs="Times New Roman"/>
          <w:bCs/>
        </w:rPr>
        <w:t xml:space="preserve"> W załączniku nr 10</w:t>
      </w:r>
      <w:r w:rsidRPr="00083044">
        <w:rPr>
          <w:rFonts w:ascii="Times New Roman" w:hAnsi="Times New Roman" w:cs="Times New Roman"/>
        </w:rPr>
        <w:t xml:space="preserve"> - Statut sołectwa </w:t>
      </w:r>
      <w:proofErr w:type="spellStart"/>
      <w:r w:rsidRPr="00083044">
        <w:rPr>
          <w:rFonts w:ascii="Times New Roman" w:hAnsi="Times New Roman" w:cs="Times New Roman"/>
        </w:rPr>
        <w:t>Ocieść</w:t>
      </w:r>
      <w:proofErr w:type="spellEnd"/>
      <w:r w:rsidRPr="00083044">
        <w:rPr>
          <w:rFonts w:ascii="Times New Roman" w:hAnsi="Times New Roman" w:cs="Times New Roman"/>
        </w:rPr>
        <w:t xml:space="preserve">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744E9F1A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073AA64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7008BE30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A752895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11.</w:t>
      </w:r>
      <w:r w:rsidRPr="00083044">
        <w:rPr>
          <w:rFonts w:ascii="Times New Roman" w:hAnsi="Times New Roman" w:cs="Times New Roman"/>
          <w:bCs/>
        </w:rPr>
        <w:t xml:space="preserve"> W załączniku nr 11</w:t>
      </w:r>
      <w:r w:rsidRPr="00083044">
        <w:rPr>
          <w:rFonts w:ascii="Times New Roman" w:hAnsi="Times New Roman" w:cs="Times New Roman"/>
        </w:rPr>
        <w:t xml:space="preserve"> - Statut sołectwa Podlesie 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1BA29A66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4809EC5B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3FBD4CD4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C393ED3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lastRenderedPageBreak/>
        <w:t>12.</w:t>
      </w:r>
      <w:r w:rsidRPr="00083044">
        <w:rPr>
          <w:rFonts w:ascii="Times New Roman" w:hAnsi="Times New Roman" w:cs="Times New Roman"/>
          <w:bCs/>
        </w:rPr>
        <w:t xml:space="preserve"> W załączniku nr 12</w:t>
      </w:r>
      <w:r w:rsidRPr="00083044">
        <w:rPr>
          <w:rFonts w:ascii="Times New Roman" w:hAnsi="Times New Roman" w:cs="Times New Roman"/>
        </w:rPr>
        <w:t xml:space="preserve"> - Statut sołectwa Radzanów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1B2C0E6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04305E08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4E9414A0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1E80F0D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13.</w:t>
      </w:r>
      <w:r w:rsidRPr="00083044">
        <w:rPr>
          <w:rFonts w:ascii="Times New Roman" w:hAnsi="Times New Roman" w:cs="Times New Roman"/>
          <w:bCs/>
        </w:rPr>
        <w:t xml:space="preserve"> W załączniku nr 13</w:t>
      </w:r>
      <w:r w:rsidRPr="00083044">
        <w:rPr>
          <w:rFonts w:ascii="Times New Roman" w:hAnsi="Times New Roman" w:cs="Times New Roman"/>
        </w:rPr>
        <w:t xml:space="preserve"> - Statut sołectwa Ratoszyn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5E961FCA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404E7FD2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1E8A634C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E102371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14.</w:t>
      </w:r>
      <w:r w:rsidRPr="00083044">
        <w:rPr>
          <w:rFonts w:ascii="Times New Roman" w:hAnsi="Times New Roman" w:cs="Times New Roman"/>
          <w:bCs/>
        </w:rPr>
        <w:t xml:space="preserve"> W załączniku nr 14</w:t>
      </w:r>
      <w:r w:rsidRPr="00083044">
        <w:rPr>
          <w:rFonts w:ascii="Times New Roman" w:hAnsi="Times New Roman" w:cs="Times New Roman"/>
        </w:rPr>
        <w:t xml:space="preserve"> - Statut sołectwa Rogolin 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0C2C6ECF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1FA3BCFD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6795FBD1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FEA6CD2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15.</w:t>
      </w:r>
      <w:r w:rsidRPr="00083044">
        <w:rPr>
          <w:rFonts w:ascii="Times New Roman" w:hAnsi="Times New Roman" w:cs="Times New Roman"/>
          <w:bCs/>
        </w:rPr>
        <w:t xml:space="preserve"> W załączniku nr 15</w:t>
      </w:r>
      <w:r w:rsidRPr="00083044">
        <w:rPr>
          <w:rFonts w:ascii="Times New Roman" w:hAnsi="Times New Roman" w:cs="Times New Roman"/>
        </w:rPr>
        <w:t xml:space="preserve"> - Statut sołectwa Smardzew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5F5DA3B5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265E347E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0710822B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083044">
        <w:rPr>
          <w:rFonts w:ascii="Times New Roman" w:hAnsi="Times New Roman" w:cs="Times New Roman"/>
        </w:rPr>
        <w:t xml:space="preserve"> </w:t>
      </w:r>
    </w:p>
    <w:p w14:paraId="1F5E6E89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16.</w:t>
      </w:r>
      <w:r w:rsidRPr="00083044">
        <w:rPr>
          <w:rFonts w:ascii="Times New Roman" w:hAnsi="Times New Roman" w:cs="Times New Roman"/>
          <w:bCs/>
        </w:rPr>
        <w:t xml:space="preserve"> W załączniku nr 16</w:t>
      </w:r>
      <w:r w:rsidRPr="00083044">
        <w:rPr>
          <w:rFonts w:ascii="Times New Roman" w:hAnsi="Times New Roman" w:cs="Times New Roman"/>
        </w:rPr>
        <w:t xml:space="preserve"> - Statut sołectwa Zacharzów 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04C3391E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5072E1FB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</w:t>
      </w:r>
      <w:r w:rsidRPr="00083044">
        <w:rPr>
          <w:color w:val="000000"/>
        </w:rPr>
        <w:lastRenderedPageBreak/>
        <w:t>Zebraniu przewodniczy Wójt lub osoba upoważniona przez Wójta bądź radny wskazany przez Przewodniczącego Rady Gminy .”</w:t>
      </w:r>
    </w:p>
    <w:p w14:paraId="625428DB" w14:textId="77777777" w:rsidR="00083044" w:rsidRPr="00083044" w:rsidRDefault="00083044" w:rsidP="0008304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1B04F1F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/>
          <w:color w:val="000000"/>
        </w:rPr>
        <w:t>17.</w:t>
      </w:r>
      <w:r w:rsidRPr="00083044">
        <w:rPr>
          <w:rFonts w:ascii="Times New Roman" w:hAnsi="Times New Roman" w:cs="Times New Roman"/>
          <w:bCs/>
        </w:rPr>
        <w:t xml:space="preserve"> W załączniku nr 17</w:t>
      </w:r>
      <w:r w:rsidRPr="00083044">
        <w:rPr>
          <w:rFonts w:ascii="Times New Roman" w:hAnsi="Times New Roman" w:cs="Times New Roman"/>
        </w:rPr>
        <w:t xml:space="preserve"> - Statut sołectwa Żydy 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73D831E0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47FE4181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7A16755E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83044">
        <w:rPr>
          <w:rFonts w:ascii="Times New Roman" w:hAnsi="Times New Roman" w:cs="Times New Roman"/>
          <w:b/>
          <w:bCs/>
        </w:rPr>
        <w:t>§ 2.</w:t>
      </w:r>
    </w:p>
    <w:p w14:paraId="4AA18FB6" w14:textId="77777777" w:rsidR="00083044" w:rsidRPr="00083044" w:rsidRDefault="00083044" w:rsidP="000830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  <w:bCs/>
          <w:color w:val="000000"/>
        </w:rPr>
        <w:t xml:space="preserve">W załączniku   Nr 1  do Uchwały </w:t>
      </w:r>
      <w:r w:rsidRPr="00083044">
        <w:rPr>
          <w:rFonts w:ascii="Times New Roman" w:hAnsi="Times New Roman" w:cs="Times New Roman"/>
          <w:bCs/>
        </w:rPr>
        <w:t>Nr XIII/61/2005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Rady Gminy w Radzanowie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z dnia                            30 grudnia 2005r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 xml:space="preserve">w sprawie utworzenia  sołectwa Śliwiny </w:t>
      </w:r>
      <w:r w:rsidRPr="00083044">
        <w:rPr>
          <w:rFonts w:ascii="Times New Roman" w:hAnsi="Times New Roman" w:cs="Times New Roman"/>
        </w:rPr>
        <w:t xml:space="preserve">zmienia się </w:t>
      </w:r>
      <w:r w:rsidRPr="00083044">
        <w:rPr>
          <w:rFonts w:ascii="Times New Roman" w:hAnsi="Times New Roman" w:cs="Times New Roman"/>
          <w:bCs/>
        </w:rPr>
        <w:t xml:space="preserve">§ 16 i </w:t>
      </w:r>
      <w:r w:rsidRPr="00083044">
        <w:rPr>
          <w:rFonts w:ascii="Times New Roman" w:hAnsi="Times New Roman" w:cs="Times New Roman"/>
        </w:rPr>
        <w:t xml:space="preserve"> </w:t>
      </w:r>
      <w:r w:rsidRPr="00083044">
        <w:rPr>
          <w:rFonts w:ascii="Times New Roman" w:hAnsi="Times New Roman" w:cs="Times New Roman"/>
          <w:bCs/>
        </w:rPr>
        <w:t>§ 25 pkt 1, które otrzymują nowe brzmienie:</w:t>
      </w:r>
      <w:r w:rsidRPr="00083044">
        <w:rPr>
          <w:rFonts w:ascii="Times New Roman" w:hAnsi="Times New Roman" w:cs="Times New Roman"/>
        </w:rPr>
        <w:t xml:space="preserve">  </w:t>
      </w:r>
    </w:p>
    <w:p w14:paraId="33130505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t xml:space="preserve"> </w:t>
      </w:r>
      <w:r w:rsidRPr="00083044">
        <w:rPr>
          <w:bCs/>
        </w:rPr>
        <w:t>„§ 16.</w:t>
      </w:r>
      <w:r w:rsidRPr="00083044">
        <w:rPr>
          <w:color w:val="000000"/>
        </w:rPr>
        <w:t xml:space="preserve"> Kadencja sołtysa i rady sołeckiej trwa 5 lata od dnia wyboru. Sołtys i rada sołecka pełnią swoje funkcje po upływie kadencji do dnia wyboru nowych organów sołectwa”. </w:t>
      </w:r>
      <w:r w:rsidRPr="00083044">
        <w:t xml:space="preserve">              </w:t>
      </w:r>
    </w:p>
    <w:p w14:paraId="7BB46ABA" w14:textId="77777777" w:rsidR="00083044" w:rsidRPr="00083044" w:rsidRDefault="00083044" w:rsidP="00083044">
      <w:pPr>
        <w:pStyle w:val="NormalnyWeb"/>
        <w:spacing w:before="0" w:beforeAutospacing="0" w:after="0" w:afterAutospacing="0"/>
        <w:jc w:val="both"/>
        <w:rPr>
          <w:color w:val="000000"/>
        </w:rPr>
      </w:pPr>
      <w:r w:rsidRPr="00083044">
        <w:rPr>
          <w:bCs/>
        </w:rPr>
        <w:t>„§ 25 pkt 1.</w:t>
      </w:r>
      <w:r w:rsidRPr="00083044">
        <w:rPr>
          <w:color w:val="000000"/>
        </w:rPr>
        <w:t xml:space="preserve"> Zebranie wiejskie, na którym ma być dokonany wybór sołtysa i członków rady sołeckiej zarządza i zwołuje Wójt w terminie do 3 miesięcy od zakończenia ich kadencji. Zebraniu przewodniczy Wójt lub osoba upoważniona przez Wójta bądź radny wskazany przez Przewodniczącego Rady Gminy .”</w:t>
      </w:r>
    </w:p>
    <w:p w14:paraId="72D8BCBE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83044">
        <w:rPr>
          <w:rFonts w:ascii="Times New Roman" w:hAnsi="Times New Roman" w:cs="Times New Roman"/>
          <w:b/>
          <w:bCs/>
        </w:rPr>
        <w:t>§ 3.</w:t>
      </w:r>
    </w:p>
    <w:p w14:paraId="7FCDC0F4" w14:textId="77777777" w:rsidR="00083044" w:rsidRPr="00083044" w:rsidRDefault="00083044" w:rsidP="00083044">
      <w:pPr>
        <w:widowControl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</w:rPr>
        <w:t>Wykonanie uchwały powierza się Wójtowi Gminy.</w:t>
      </w:r>
    </w:p>
    <w:p w14:paraId="539E6576" w14:textId="77777777" w:rsidR="00083044" w:rsidRPr="00083044" w:rsidRDefault="00083044" w:rsidP="00083044">
      <w:pPr>
        <w:widowControl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83044">
        <w:rPr>
          <w:rFonts w:ascii="Times New Roman" w:hAnsi="Times New Roman" w:cs="Times New Roman"/>
          <w:b/>
          <w:bCs/>
        </w:rPr>
        <w:t>§ 4.</w:t>
      </w:r>
    </w:p>
    <w:p w14:paraId="7EA73DD3" w14:textId="77777777" w:rsidR="00083044" w:rsidRPr="00083044" w:rsidRDefault="00083044" w:rsidP="00083044">
      <w:pPr>
        <w:widowControl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83044">
        <w:rPr>
          <w:rFonts w:ascii="Times New Roman" w:hAnsi="Times New Roman" w:cs="Times New Roman"/>
        </w:rPr>
        <w:t>Uchwała wchodzi w życie po upływie 14 dni od dnia ogłoszenia w Dzienniku Urzędowym Województwa Mazowieckiego.</w:t>
      </w:r>
    </w:p>
    <w:p w14:paraId="70FBBF4F" w14:textId="77777777" w:rsidR="00083044" w:rsidRPr="00083044" w:rsidRDefault="00083044" w:rsidP="00083044">
      <w:pPr>
        <w:jc w:val="both"/>
        <w:rPr>
          <w:rFonts w:ascii="Times New Roman" w:hAnsi="Times New Roman" w:cs="Times New Roman"/>
        </w:rPr>
      </w:pPr>
    </w:p>
    <w:p w14:paraId="04E73D0D" w14:textId="77777777" w:rsidR="00083044" w:rsidRPr="00083044" w:rsidRDefault="00083044" w:rsidP="00083044">
      <w:pPr>
        <w:jc w:val="right"/>
        <w:rPr>
          <w:rFonts w:ascii="Times New Roman" w:hAnsi="Times New Roman" w:cs="Times New Roman"/>
        </w:rPr>
      </w:pPr>
    </w:p>
    <w:p w14:paraId="5BEC53FC" w14:textId="77777777" w:rsidR="00083044" w:rsidRDefault="00083044">
      <w:pPr>
        <w:rPr>
          <w:rFonts w:ascii="Times New Roman" w:hAnsi="Times New Roman" w:cs="Times New Roman"/>
        </w:rPr>
      </w:pPr>
    </w:p>
    <w:p w14:paraId="1B2901BA" w14:textId="77777777" w:rsidR="008966BA" w:rsidRDefault="008966BA">
      <w:pPr>
        <w:rPr>
          <w:rFonts w:ascii="Times New Roman" w:hAnsi="Times New Roman" w:cs="Times New Roman"/>
        </w:rPr>
      </w:pPr>
    </w:p>
    <w:p w14:paraId="5A6C816A" w14:textId="77777777" w:rsidR="008966BA" w:rsidRDefault="008966BA">
      <w:pPr>
        <w:rPr>
          <w:rFonts w:ascii="Times New Roman" w:hAnsi="Times New Roman" w:cs="Times New Roman"/>
        </w:rPr>
      </w:pPr>
    </w:p>
    <w:p w14:paraId="117661CB" w14:textId="77777777" w:rsidR="008966BA" w:rsidRDefault="008966BA">
      <w:pPr>
        <w:rPr>
          <w:rFonts w:ascii="Times New Roman" w:hAnsi="Times New Roman" w:cs="Times New Roman"/>
        </w:rPr>
      </w:pPr>
    </w:p>
    <w:p w14:paraId="1A213641" w14:textId="77777777" w:rsidR="008966BA" w:rsidRDefault="008966BA">
      <w:pPr>
        <w:rPr>
          <w:rFonts w:ascii="Times New Roman" w:hAnsi="Times New Roman" w:cs="Times New Roman"/>
        </w:rPr>
      </w:pPr>
    </w:p>
    <w:p w14:paraId="1CBD56B3" w14:textId="77777777" w:rsidR="008966BA" w:rsidRDefault="008966BA">
      <w:pPr>
        <w:rPr>
          <w:rFonts w:ascii="Times New Roman" w:hAnsi="Times New Roman" w:cs="Times New Roman"/>
        </w:rPr>
      </w:pPr>
    </w:p>
    <w:p w14:paraId="5A49D1BD" w14:textId="77777777" w:rsidR="008966BA" w:rsidRDefault="008966BA">
      <w:pPr>
        <w:rPr>
          <w:rFonts w:ascii="Times New Roman" w:hAnsi="Times New Roman" w:cs="Times New Roman"/>
        </w:rPr>
      </w:pPr>
    </w:p>
    <w:p w14:paraId="6BCD27E8" w14:textId="77777777" w:rsidR="008966BA" w:rsidRDefault="008966BA">
      <w:pPr>
        <w:rPr>
          <w:rFonts w:ascii="Times New Roman" w:hAnsi="Times New Roman" w:cs="Times New Roman"/>
        </w:rPr>
      </w:pPr>
    </w:p>
    <w:p w14:paraId="41EF6225" w14:textId="77777777" w:rsidR="008966BA" w:rsidRDefault="008966BA">
      <w:pPr>
        <w:rPr>
          <w:rFonts w:ascii="Times New Roman" w:hAnsi="Times New Roman" w:cs="Times New Roman"/>
        </w:rPr>
      </w:pPr>
    </w:p>
    <w:p w14:paraId="5AB22AD6" w14:textId="77777777" w:rsidR="008966BA" w:rsidRDefault="008966BA">
      <w:pPr>
        <w:rPr>
          <w:rFonts w:ascii="Times New Roman" w:hAnsi="Times New Roman" w:cs="Times New Roman"/>
        </w:rPr>
      </w:pPr>
    </w:p>
    <w:p w14:paraId="530B68C3" w14:textId="484373A6" w:rsidR="008966BA" w:rsidRPr="00083044" w:rsidRDefault="008966BA" w:rsidP="008966BA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 w:rsidRPr="00083044">
        <w:rPr>
          <w:rStyle w:val="Uwydatnienie"/>
          <w:bCs/>
          <w:i w:val="0"/>
          <w:sz w:val="22"/>
        </w:rPr>
        <w:t xml:space="preserve">Załącznik Nr </w:t>
      </w:r>
      <w:r>
        <w:rPr>
          <w:rStyle w:val="Uwydatnienie"/>
          <w:bCs/>
          <w:i w:val="0"/>
          <w:sz w:val="22"/>
        </w:rPr>
        <w:t xml:space="preserve">2 </w:t>
      </w:r>
      <w:r w:rsidRPr="00083044">
        <w:rPr>
          <w:rStyle w:val="Uwydatnienie"/>
          <w:bCs/>
          <w:i w:val="0"/>
          <w:sz w:val="22"/>
        </w:rPr>
        <w:t>do Zarządzenia Nr 4/2024</w:t>
      </w:r>
    </w:p>
    <w:p w14:paraId="72929774" w14:textId="75873E11" w:rsidR="008966BA" w:rsidRPr="00083044" w:rsidRDefault="008966BA" w:rsidP="008966BA">
      <w:pPr>
        <w:pStyle w:val="NormalnyWeb"/>
        <w:spacing w:before="0" w:beforeAutospacing="0" w:after="0" w:afterAutospacing="0"/>
        <w:jc w:val="right"/>
        <w:rPr>
          <w:rStyle w:val="Uwydatnienie"/>
          <w:bCs/>
          <w:i w:val="0"/>
          <w:sz w:val="22"/>
        </w:rPr>
      </w:pPr>
      <w:r w:rsidRPr="00083044">
        <w:rPr>
          <w:rStyle w:val="Uwydatnienie"/>
          <w:bCs/>
          <w:i w:val="0"/>
          <w:sz w:val="22"/>
        </w:rPr>
        <w:t>Wójta Gminy Radzanów</w:t>
      </w:r>
      <w:r>
        <w:rPr>
          <w:rStyle w:val="Uwydatnienie"/>
          <w:bCs/>
          <w:i w:val="0"/>
          <w:sz w:val="22"/>
        </w:rPr>
        <w:t xml:space="preserve"> </w:t>
      </w:r>
      <w:r w:rsidRPr="00083044">
        <w:rPr>
          <w:rStyle w:val="Uwydatnienie"/>
          <w:bCs/>
          <w:i w:val="0"/>
          <w:sz w:val="22"/>
        </w:rPr>
        <w:t>z dnia 15.01.2024 r.</w:t>
      </w:r>
    </w:p>
    <w:p w14:paraId="7CC938FE" w14:textId="77777777" w:rsidR="008966BA" w:rsidRPr="00083044" w:rsidRDefault="008966BA" w:rsidP="008966BA">
      <w:pPr>
        <w:pStyle w:val="NormalnyWeb"/>
        <w:spacing w:before="0" w:beforeAutospacing="0" w:after="0" w:afterAutospacing="0"/>
        <w:jc w:val="right"/>
        <w:rPr>
          <w:rStyle w:val="Uwydatnienie"/>
          <w:b/>
          <w:bCs/>
          <w:i w:val="0"/>
        </w:rPr>
      </w:pPr>
    </w:p>
    <w:p w14:paraId="4E9C7237" w14:textId="40A07409" w:rsidR="008966BA" w:rsidRPr="00083044" w:rsidRDefault="008966BA" w:rsidP="008966BA">
      <w:pPr>
        <w:pStyle w:val="NormalnyWeb"/>
        <w:spacing w:before="0" w:beforeAutospacing="0" w:after="0" w:afterAutospacing="0"/>
        <w:jc w:val="center"/>
        <w:rPr>
          <w:rStyle w:val="Uwydatnienie"/>
          <w:b/>
          <w:bCs/>
          <w:i w:val="0"/>
          <w:sz w:val="28"/>
        </w:rPr>
      </w:pPr>
      <w:r w:rsidRPr="00083044">
        <w:rPr>
          <w:rStyle w:val="Uwydatnienie"/>
          <w:b/>
          <w:bCs/>
          <w:i w:val="0"/>
          <w:sz w:val="28"/>
        </w:rPr>
        <w:t xml:space="preserve">Harmonogram zebrań w sołectwach na terenie Gminy Radzanów w celu przeprowadzenia wyborów Sołtysów i Rad Sołeckich </w:t>
      </w:r>
      <w:r>
        <w:rPr>
          <w:rStyle w:val="Uwydatnienie"/>
          <w:b/>
          <w:bCs/>
          <w:i w:val="0"/>
          <w:sz w:val="28"/>
        </w:rPr>
        <w:t xml:space="preserve">oraz konsultacji społecznych </w:t>
      </w:r>
    </w:p>
    <w:p w14:paraId="62D69141" w14:textId="77777777" w:rsidR="008966BA" w:rsidRPr="00083044" w:rsidRDefault="008966BA" w:rsidP="008966BA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W w:w="92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2004"/>
        <w:gridCol w:w="1436"/>
        <w:gridCol w:w="1150"/>
        <w:gridCol w:w="3798"/>
      </w:tblGrid>
      <w:tr w:rsidR="008966BA" w:rsidRPr="00083044" w14:paraId="014B1111" w14:textId="77777777" w:rsidTr="00641ADC">
        <w:tc>
          <w:tcPr>
            <w:tcW w:w="821" w:type="dxa"/>
          </w:tcPr>
          <w:p w14:paraId="5C8F4C5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+</w:t>
            </w:r>
          </w:p>
        </w:tc>
        <w:tc>
          <w:tcPr>
            <w:tcW w:w="2004" w:type="dxa"/>
          </w:tcPr>
          <w:p w14:paraId="006FBA3D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 xml:space="preserve">Sołectwo </w:t>
            </w:r>
          </w:p>
        </w:tc>
        <w:tc>
          <w:tcPr>
            <w:tcW w:w="1436" w:type="dxa"/>
          </w:tcPr>
          <w:p w14:paraId="59485E7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Data</w:t>
            </w:r>
          </w:p>
          <w:p w14:paraId="485D172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1150" w:type="dxa"/>
          </w:tcPr>
          <w:p w14:paraId="364E3E9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 xml:space="preserve">Godzina </w:t>
            </w:r>
          </w:p>
        </w:tc>
        <w:tc>
          <w:tcPr>
            <w:tcW w:w="3798" w:type="dxa"/>
          </w:tcPr>
          <w:p w14:paraId="72C4C1C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Miejsce zebrania</w:t>
            </w:r>
          </w:p>
        </w:tc>
      </w:tr>
      <w:tr w:rsidR="008966BA" w:rsidRPr="00083044" w14:paraId="750BF2A4" w14:textId="77777777" w:rsidTr="00641ADC">
        <w:tc>
          <w:tcPr>
            <w:tcW w:w="821" w:type="dxa"/>
          </w:tcPr>
          <w:p w14:paraId="37DA72F2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1.</w:t>
            </w:r>
          </w:p>
        </w:tc>
        <w:tc>
          <w:tcPr>
            <w:tcW w:w="2004" w:type="dxa"/>
          </w:tcPr>
          <w:p w14:paraId="5278897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Kozłów</w:t>
            </w:r>
          </w:p>
        </w:tc>
        <w:tc>
          <w:tcPr>
            <w:tcW w:w="1436" w:type="dxa"/>
          </w:tcPr>
          <w:p w14:paraId="753EF146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</w:t>
            </w:r>
            <w:r w:rsidRPr="00083044">
              <w:rPr>
                <w:color w:val="000000"/>
              </w:rPr>
              <w:t>2.02.2024r.</w:t>
            </w:r>
          </w:p>
        </w:tc>
        <w:tc>
          <w:tcPr>
            <w:tcW w:w="1150" w:type="dxa"/>
          </w:tcPr>
          <w:p w14:paraId="0ABAF01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15.00</w:t>
            </w:r>
          </w:p>
        </w:tc>
        <w:tc>
          <w:tcPr>
            <w:tcW w:w="3798" w:type="dxa"/>
          </w:tcPr>
          <w:p w14:paraId="409A286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 xml:space="preserve">Kozłów - mieszkanie sołtysa </w:t>
            </w:r>
          </w:p>
        </w:tc>
      </w:tr>
      <w:tr w:rsidR="008966BA" w:rsidRPr="00083044" w14:paraId="7034C409" w14:textId="77777777" w:rsidTr="00641ADC">
        <w:tc>
          <w:tcPr>
            <w:tcW w:w="821" w:type="dxa"/>
          </w:tcPr>
          <w:p w14:paraId="666882E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2.</w:t>
            </w:r>
          </w:p>
        </w:tc>
        <w:tc>
          <w:tcPr>
            <w:tcW w:w="2004" w:type="dxa"/>
          </w:tcPr>
          <w:p w14:paraId="5271AA9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Śliwiny</w:t>
            </w:r>
          </w:p>
        </w:tc>
        <w:tc>
          <w:tcPr>
            <w:tcW w:w="1436" w:type="dxa"/>
          </w:tcPr>
          <w:p w14:paraId="6DAAF757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</w:t>
            </w:r>
            <w:r w:rsidRPr="00083044">
              <w:rPr>
                <w:color w:val="000000"/>
              </w:rPr>
              <w:t>2.02.2024r.</w:t>
            </w:r>
          </w:p>
        </w:tc>
        <w:tc>
          <w:tcPr>
            <w:tcW w:w="1150" w:type="dxa"/>
          </w:tcPr>
          <w:p w14:paraId="52DFA82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6943FC59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Śliwiny – mieszkanie sołtysa</w:t>
            </w:r>
          </w:p>
        </w:tc>
      </w:tr>
      <w:tr w:rsidR="008966BA" w:rsidRPr="00083044" w14:paraId="4EDCD021" w14:textId="77777777" w:rsidTr="00641ADC">
        <w:tc>
          <w:tcPr>
            <w:tcW w:w="821" w:type="dxa"/>
          </w:tcPr>
          <w:p w14:paraId="33518814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3.</w:t>
            </w:r>
          </w:p>
        </w:tc>
        <w:tc>
          <w:tcPr>
            <w:tcW w:w="2004" w:type="dxa"/>
          </w:tcPr>
          <w:p w14:paraId="59DE3604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Branica</w:t>
            </w:r>
          </w:p>
        </w:tc>
        <w:tc>
          <w:tcPr>
            <w:tcW w:w="1436" w:type="dxa"/>
          </w:tcPr>
          <w:p w14:paraId="3CCB0D9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14.02.2024r.</w:t>
            </w:r>
          </w:p>
        </w:tc>
        <w:tc>
          <w:tcPr>
            <w:tcW w:w="1150" w:type="dxa"/>
          </w:tcPr>
          <w:p w14:paraId="54D6624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3F843B1E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Branica  – świetlica wiejska</w:t>
            </w:r>
          </w:p>
        </w:tc>
      </w:tr>
      <w:tr w:rsidR="008966BA" w:rsidRPr="00083044" w14:paraId="7BF12B00" w14:textId="77777777" w:rsidTr="00641ADC">
        <w:tc>
          <w:tcPr>
            <w:tcW w:w="821" w:type="dxa"/>
          </w:tcPr>
          <w:p w14:paraId="082960D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4.</w:t>
            </w:r>
          </w:p>
        </w:tc>
        <w:tc>
          <w:tcPr>
            <w:tcW w:w="2004" w:type="dxa"/>
          </w:tcPr>
          <w:p w14:paraId="36753D06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Żydy</w:t>
            </w:r>
          </w:p>
        </w:tc>
        <w:tc>
          <w:tcPr>
            <w:tcW w:w="1436" w:type="dxa"/>
          </w:tcPr>
          <w:p w14:paraId="4AB2E10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15.02.2024r.</w:t>
            </w:r>
          </w:p>
        </w:tc>
        <w:tc>
          <w:tcPr>
            <w:tcW w:w="1150" w:type="dxa"/>
          </w:tcPr>
          <w:p w14:paraId="4B6EA453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6EA2F07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Żydy – budynek szkoły</w:t>
            </w:r>
          </w:p>
        </w:tc>
      </w:tr>
      <w:tr w:rsidR="008966BA" w:rsidRPr="00083044" w14:paraId="1B4107BB" w14:textId="77777777" w:rsidTr="00641ADC">
        <w:tc>
          <w:tcPr>
            <w:tcW w:w="821" w:type="dxa"/>
          </w:tcPr>
          <w:p w14:paraId="6E0B8A5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5.</w:t>
            </w:r>
          </w:p>
        </w:tc>
        <w:tc>
          <w:tcPr>
            <w:tcW w:w="2004" w:type="dxa"/>
          </w:tcPr>
          <w:p w14:paraId="4BC84397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Kadłubska Wola</w:t>
            </w:r>
          </w:p>
        </w:tc>
        <w:tc>
          <w:tcPr>
            <w:tcW w:w="1436" w:type="dxa"/>
          </w:tcPr>
          <w:p w14:paraId="5CD5D30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16.02.2024r.</w:t>
            </w:r>
          </w:p>
        </w:tc>
        <w:tc>
          <w:tcPr>
            <w:tcW w:w="1150" w:type="dxa"/>
          </w:tcPr>
          <w:p w14:paraId="120E2903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44480DA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Kadłubska Wola – świetlica OSP</w:t>
            </w:r>
          </w:p>
        </w:tc>
      </w:tr>
      <w:tr w:rsidR="008966BA" w:rsidRPr="00083044" w14:paraId="66A1C925" w14:textId="77777777" w:rsidTr="00641ADC">
        <w:tc>
          <w:tcPr>
            <w:tcW w:w="821" w:type="dxa"/>
          </w:tcPr>
          <w:p w14:paraId="28D243A9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6.</w:t>
            </w:r>
          </w:p>
        </w:tc>
        <w:tc>
          <w:tcPr>
            <w:tcW w:w="2004" w:type="dxa"/>
          </w:tcPr>
          <w:p w14:paraId="257A831D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083044">
              <w:rPr>
                <w:b/>
                <w:bCs/>
                <w:color w:val="000000"/>
              </w:rPr>
              <w:t>Bukówno</w:t>
            </w:r>
            <w:proofErr w:type="spellEnd"/>
          </w:p>
        </w:tc>
        <w:tc>
          <w:tcPr>
            <w:tcW w:w="1436" w:type="dxa"/>
          </w:tcPr>
          <w:p w14:paraId="6804A56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17.02.2024r.</w:t>
            </w:r>
          </w:p>
        </w:tc>
        <w:tc>
          <w:tcPr>
            <w:tcW w:w="1150" w:type="dxa"/>
          </w:tcPr>
          <w:p w14:paraId="154A77A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15.00</w:t>
            </w:r>
          </w:p>
        </w:tc>
        <w:tc>
          <w:tcPr>
            <w:tcW w:w="3798" w:type="dxa"/>
          </w:tcPr>
          <w:p w14:paraId="64DBFDB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proofErr w:type="spellStart"/>
            <w:r w:rsidRPr="00083044">
              <w:rPr>
                <w:bCs/>
                <w:color w:val="000000"/>
              </w:rPr>
              <w:t>Bukówno</w:t>
            </w:r>
            <w:proofErr w:type="spellEnd"/>
            <w:r w:rsidRPr="00083044">
              <w:rPr>
                <w:bCs/>
                <w:color w:val="000000"/>
              </w:rPr>
              <w:t xml:space="preserve">  – świetlica OSP</w:t>
            </w:r>
          </w:p>
        </w:tc>
      </w:tr>
      <w:tr w:rsidR="008966BA" w:rsidRPr="00083044" w14:paraId="2306445B" w14:textId="77777777" w:rsidTr="00641ADC">
        <w:tc>
          <w:tcPr>
            <w:tcW w:w="821" w:type="dxa"/>
          </w:tcPr>
          <w:p w14:paraId="67AE84F4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7.</w:t>
            </w:r>
          </w:p>
        </w:tc>
        <w:tc>
          <w:tcPr>
            <w:tcW w:w="2004" w:type="dxa"/>
          </w:tcPr>
          <w:p w14:paraId="2D2F6FC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Ratoszyn</w:t>
            </w:r>
          </w:p>
        </w:tc>
        <w:tc>
          <w:tcPr>
            <w:tcW w:w="1436" w:type="dxa"/>
          </w:tcPr>
          <w:p w14:paraId="0FE0687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19.02.2024r.</w:t>
            </w:r>
          </w:p>
        </w:tc>
        <w:tc>
          <w:tcPr>
            <w:tcW w:w="1150" w:type="dxa"/>
          </w:tcPr>
          <w:p w14:paraId="2F15173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7278AD7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Ratoszyn – budynek szkoły</w:t>
            </w:r>
          </w:p>
        </w:tc>
      </w:tr>
      <w:tr w:rsidR="008966BA" w:rsidRPr="00083044" w14:paraId="411D1CB4" w14:textId="77777777" w:rsidTr="00641ADC">
        <w:tc>
          <w:tcPr>
            <w:tcW w:w="821" w:type="dxa"/>
          </w:tcPr>
          <w:p w14:paraId="42792044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8.</w:t>
            </w:r>
          </w:p>
        </w:tc>
        <w:tc>
          <w:tcPr>
            <w:tcW w:w="2004" w:type="dxa"/>
          </w:tcPr>
          <w:p w14:paraId="3BD795F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proofErr w:type="spellStart"/>
            <w:r w:rsidRPr="00083044">
              <w:rPr>
                <w:b/>
                <w:bCs/>
                <w:color w:val="000000"/>
              </w:rPr>
              <w:t>Ocieść</w:t>
            </w:r>
            <w:proofErr w:type="spellEnd"/>
          </w:p>
        </w:tc>
        <w:tc>
          <w:tcPr>
            <w:tcW w:w="1436" w:type="dxa"/>
          </w:tcPr>
          <w:p w14:paraId="589FEBB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20.02.2024r.</w:t>
            </w:r>
          </w:p>
        </w:tc>
        <w:tc>
          <w:tcPr>
            <w:tcW w:w="1150" w:type="dxa"/>
          </w:tcPr>
          <w:p w14:paraId="0A235315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0837008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Grotki – świetlica wiejska</w:t>
            </w:r>
          </w:p>
        </w:tc>
      </w:tr>
      <w:tr w:rsidR="008966BA" w:rsidRPr="00083044" w14:paraId="2259923D" w14:textId="77777777" w:rsidTr="00641ADC">
        <w:tc>
          <w:tcPr>
            <w:tcW w:w="821" w:type="dxa"/>
          </w:tcPr>
          <w:p w14:paraId="14E30C6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9.</w:t>
            </w:r>
          </w:p>
        </w:tc>
        <w:tc>
          <w:tcPr>
            <w:tcW w:w="2004" w:type="dxa"/>
          </w:tcPr>
          <w:p w14:paraId="6560355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Podlesie</w:t>
            </w:r>
          </w:p>
        </w:tc>
        <w:tc>
          <w:tcPr>
            <w:tcW w:w="1436" w:type="dxa"/>
          </w:tcPr>
          <w:p w14:paraId="36EB4DF5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21.02.2024r.</w:t>
            </w:r>
          </w:p>
        </w:tc>
        <w:tc>
          <w:tcPr>
            <w:tcW w:w="1150" w:type="dxa"/>
          </w:tcPr>
          <w:p w14:paraId="7C1A737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1DCB7BD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Ratoszyn – budynek szkoły</w:t>
            </w:r>
          </w:p>
        </w:tc>
      </w:tr>
      <w:tr w:rsidR="008966BA" w:rsidRPr="00083044" w14:paraId="79B60FDE" w14:textId="77777777" w:rsidTr="00641ADC">
        <w:tc>
          <w:tcPr>
            <w:tcW w:w="821" w:type="dxa"/>
          </w:tcPr>
          <w:p w14:paraId="614BE01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10.</w:t>
            </w:r>
          </w:p>
        </w:tc>
        <w:tc>
          <w:tcPr>
            <w:tcW w:w="2004" w:type="dxa"/>
          </w:tcPr>
          <w:p w14:paraId="36DF9E9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Rogolin</w:t>
            </w:r>
          </w:p>
        </w:tc>
        <w:tc>
          <w:tcPr>
            <w:tcW w:w="1436" w:type="dxa"/>
          </w:tcPr>
          <w:p w14:paraId="3BD45D27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22.02.2024r.</w:t>
            </w:r>
          </w:p>
        </w:tc>
        <w:tc>
          <w:tcPr>
            <w:tcW w:w="1150" w:type="dxa"/>
          </w:tcPr>
          <w:p w14:paraId="5D066786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59BE6F06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Rogolin – świetlica w szkole w Rogolinie</w:t>
            </w:r>
          </w:p>
        </w:tc>
      </w:tr>
      <w:tr w:rsidR="008966BA" w:rsidRPr="00083044" w14:paraId="2A406D40" w14:textId="77777777" w:rsidTr="00641ADC">
        <w:tc>
          <w:tcPr>
            <w:tcW w:w="821" w:type="dxa"/>
          </w:tcPr>
          <w:p w14:paraId="588BBDE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11.</w:t>
            </w:r>
          </w:p>
        </w:tc>
        <w:tc>
          <w:tcPr>
            <w:tcW w:w="2004" w:type="dxa"/>
          </w:tcPr>
          <w:p w14:paraId="0401CD65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Młodynie Dolne</w:t>
            </w:r>
          </w:p>
        </w:tc>
        <w:tc>
          <w:tcPr>
            <w:tcW w:w="1436" w:type="dxa"/>
          </w:tcPr>
          <w:p w14:paraId="54315A2E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23.02.2024r.</w:t>
            </w:r>
          </w:p>
        </w:tc>
        <w:tc>
          <w:tcPr>
            <w:tcW w:w="1150" w:type="dxa"/>
          </w:tcPr>
          <w:p w14:paraId="045D8349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1282429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</w:pPr>
            <w:r w:rsidRPr="00083044">
              <w:rPr>
                <w:bCs/>
                <w:color w:val="000000"/>
              </w:rPr>
              <w:t>Młodynie Dolne –świetlica OSP</w:t>
            </w:r>
          </w:p>
        </w:tc>
      </w:tr>
      <w:tr w:rsidR="008966BA" w:rsidRPr="00083044" w14:paraId="0282EE90" w14:textId="77777777" w:rsidTr="00641ADC">
        <w:tc>
          <w:tcPr>
            <w:tcW w:w="821" w:type="dxa"/>
          </w:tcPr>
          <w:p w14:paraId="04ABE90D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12.</w:t>
            </w:r>
          </w:p>
        </w:tc>
        <w:tc>
          <w:tcPr>
            <w:tcW w:w="2004" w:type="dxa"/>
          </w:tcPr>
          <w:p w14:paraId="52183F0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Grotki</w:t>
            </w:r>
          </w:p>
        </w:tc>
        <w:tc>
          <w:tcPr>
            <w:tcW w:w="1436" w:type="dxa"/>
          </w:tcPr>
          <w:p w14:paraId="07380A27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26.02.2024r.</w:t>
            </w:r>
          </w:p>
        </w:tc>
        <w:tc>
          <w:tcPr>
            <w:tcW w:w="1150" w:type="dxa"/>
          </w:tcPr>
          <w:p w14:paraId="0BEA3CA2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3424CAC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Grotki – świetlica wiejska</w:t>
            </w:r>
          </w:p>
        </w:tc>
      </w:tr>
      <w:tr w:rsidR="008966BA" w:rsidRPr="00083044" w14:paraId="59496715" w14:textId="77777777" w:rsidTr="00641ADC">
        <w:tc>
          <w:tcPr>
            <w:tcW w:w="821" w:type="dxa"/>
          </w:tcPr>
          <w:p w14:paraId="7406B06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13.</w:t>
            </w:r>
          </w:p>
        </w:tc>
        <w:tc>
          <w:tcPr>
            <w:tcW w:w="2004" w:type="dxa"/>
          </w:tcPr>
          <w:p w14:paraId="3FA93735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Zacharzów</w:t>
            </w:r>
          </w:p>
        </w:tc>
        <w:tc>
          <w:tcPr>
            <w:tcW w:w="1436" w:type="dxa"/>
          </w:tcPr>
          <w:p w14:paraId="59B7BF0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27.02.2024r.</w:t>
            </w:r>
          </w:p>
        </w:tc>
        <w:tc>
          <w:tcPr>
            <w:tcW w:w="1150" w:type="dxa"/>
          </w:tcPr>
          <w:p w14:paraId="7929248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3A6BEBF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 xml:space="preserve">Zacharzów – świetlica wiejska w Zacharzowie </w:t>
            </w:r>
          </w:p>
        </w:tc>
      </w:tr>
      <w:tr w:rsidR="008966BA" w:rsidRPr="00083044" w14:paraId="4972B3F4" w14:textId="77777777" w:rsidTr="00641ADC">
        <w:tc>
          <w:tcPr>
            <w:tcW w:w="821" w:type="dxa"/>
          </w:tcPr>
          <w:p w14:paraId="70047B79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14.</w:t>
            </w:r>
          </w:p>
        </w:tc>
        <w:tc>
          <w:tcPr>
            <w:tcW w:w="2004" w:type="dxa"/>
          </w:tcPr>
          <w:p w14:paraId="7701D1E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Młodynie Górne</w:t>
            </w:r>
          </w:p>
        </w:tc>
        <w:tc>
          <w:tcPr>
            <w:tcW w:w="1436" w:type="dxa"/>
          </w:tcPr>
          <w:p w14:paraId="1BDEA25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28.02.2024r.</w:t>
            </w:r>
          </w:p>
        </w:tc>
        <w:tc>
          <w:tcPr>
            <w:tcW w:w="1150" w:type="dxa"/>
          </w:tcPr>
          <w:p w14:paraId="47070DE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74ADC53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Młodynie Górne –świetlica OSP</w:t>
            </w:r>
          </w:p>
        </w:tc>
      </w:tr>
      <w:tr w:rsidR="008966BA" w:rsidRPr="00083044" w14:paraId="71E46EE4" w14:textId="77777777" w:rsidTr="00641ADC">
        <w:tc>
          <w:tcPr>
            <w:tcW w:w="821" w:type="dxa"/>
          </w:tcPr>
          <w:p w14:paraId="506E78AC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15.</w:t>
            </w:r>
          </w:p>
        </w:tc>
        <w:tc>
          <w:tcPr>
            <w:tcW w:w="2004" w:type="dxa"/>
          </w:tcPr>
          <w:p w14:paraId="391840F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Błeszno</w:t>
            </w:r>
          </w:p>
        </w:tc>
        <w:tc>
          <w:tcPr>
            <w:tcW w:w="1436" w:type="dxa"/>
          </w:tcPr>
          <w:p w14:paraId="72802AF3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29.02.2024r.</w:t>
            </w:r>
          </w:p>
        </w:tc>
        <w:tc>
          <w:tcPr>
            <w:tcW w:w="1150" w:type="dxa"/>
          </w:tcPr>
          <w:p w14:paraId="39FC9E78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2B58348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 xml:space="preserve">Błeszno - budynek szkoły </w:t>
            </w:r>
          </w:p>
        </w:tc>
      </w:tr>
      <w:tr w:rsidR="008966BA" w:rsidRPr="00083044" w14:paraId="2E0300F5" w14:textId="77777777" w:rsidTr="00641ADC">
        <w:tc>
          <w:tcPr>
            <w:tcW w:w="821" w:type="dxa"/>
          </w:tcPr>
          <w:p w14:paraId="637F1C15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16.</w:t>
            </w:r>
          </w:p>
        </w:tc>
        <w:tc>
          <w:tcPr>
            <w:tcW w:w="2004" w:type="dxa"/>
          </w:tcPr>
          <w:p w14:paraId="1E654A31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Smardzew</w:t>
            </w:r>
          </w:p>
        </w:tc>
        <w:tc>
          <w:tcPr>
            <w:tcW w:w="1436" w:type="dxa"/>
          </w:tcPr>
          <w:p w14:paraId="2EDBF73E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01.03.2024r.</w:t>
            </w:r>
          </w:p>
        </w:tc>
        <w:tc>
          <w:tcPr>
            <w:tcW w:w="1150" w:type="dxa"/>
          </w:tcPr>
          <w:p w14:paraId="47A8DD44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343D4814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 xml:space="preserve">Smardzew – mieszkanie sołtysa </w:t>
            </w:r>
          </w:p>
        </w:tc>
      </w:tr>
      <w:tr w:rsidR="008966BA" w:rsidRPr="00083044" w14:paraId="3BE19393" w14:textId="77777777" w:rsidTr="00641ADC">
        <w:tc>
          <w:tcPr>
            <w:tcW w:w="821" w:type="dxa"/>
          </w:tcPr>
          <w:p w14:paraId="44487ABD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</w:t>
            </w:r>
          </w:p>
        </w:tc>
        <w:tc>
          <w:tcPr>
            <w:tcW w:w="2004" w:type="dxa"/>
          </w:tcPr>
          <w:p w14:paraId="2B99864B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Radzanów</w:t>
            </w:r>
          </w:p>
        </w:tc>
        <w:tc>
          <w:tcPr>
            <w:tcW w:w="1436" w:type="dxa"/>
          </w:tcPr>
          <w:p w14:paraId="3BC1B8B9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04.03.2024r.</w:t>
            </w:r>
          </w:p>
        </w:tc>
        <w:tc>
          <w:tcPr>
            <w:tcW w:w="1150" w:type="dxa"/>
          </w:tcPr>
          <w:p w14:paraId="11D86402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17.00</w:t>
            </w:r>
          </w:p>
        </w:tc>
        <w:tc>
          <w:tcPr>
            <w:tcW w:w="3798" w:type="dxa"/>
          </w:tcPr>
          <w:p w14:paraId="35814930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Radzanów – świetlica wiejska</w:t>
            </w:r>
          </w:p>
        </w:tc>
      </w:tr>
      <w:tr w:rsidR="008966BA" w:rsidRPr="00083044" w14:paraId="7A87D5F9" w14:textId="77777777" w:rsidTr="00641ADC">
        <w:tc>
          <w:tcPr>
            <w:tcW w:w="821" w:type="dxa"/>
          </w:tcPr>
          <w:p w14:paraId="57E73FC6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18.</w:t>
            </w:r>
          </w:p>
        </w:tc>
        <w:tc>
          <w:tcPr>
            <w:tcW w:w="2004" w:type="dxa"/>
          </w:tcPr>
          <w:p w14:paraId="5D8672CF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083044">
              <w:rPr>
                <w:b/>
                <w:bCs/>
                <w:color w:val="000000"/>
              </w:rPr>
              <w:t>Czarnocin</w:t>
            </w:r>
          </w:p>
        </w:tc>
        <w:tc>
          <w:tcPr>
            <w:tcW w:w="1436" w:type="dxa"/>
          </w:tcPr>
          <w:p w14:paraId="09EF4DEA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05.03.2024r.</w:t>
            </w:r>
          </w:p>
        </w:tc>
        <w:tc>
          <w:tcPr>
            <w:tcW w:w="1150" w:type="dxa"/>
          </w:tcPr>
          <w:p w14:paraId="3C8CADE6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16.00</w:t>
            </w:r>
          </w:p>
        </w:tc>
        <w:tc>
          <w:tcPr>
            <w:tcW w:w="3798" w:type="dxa"/>
          </w:tcPr>
          <w:p w14:paraId="7BF82A9D" w14:textId="77777777" w:rsidR="008966BA" w:rsidRPr="00083044" w:rsidRDefault="008966BA" w:rsidP="00641ADC">
            <w:pPr>
              <w:pStyle w:val="NormalnyWeb"/>
              <w:spacing w:before="0" w:beforeAutospacing="0" w:after="0" w:afterAutospacing="0"/>
              <w:rPr>
                <w:bCs/>
                <w:color w:val="000000"/>
              </w:rPr>
            </w:pPr>
            <w:r w:rsidRPr="00083044">
              <w:rPr>
                <w:bCs/>
                <w:color w:val="000000"/>
              </w:rPr>
              <w:t>Czarnocin – świetlica OSP</w:t>
            </w:r>
          </w:p>
        </w:tc>
      </w:tr>
    </w:tbl>
    <w:p w14:paraId="5A4BC820" w14:textId="77777777" w:rsidR="008966BA" w:rsidRPr="00083044" w:rsidRDefault="008966BA" w:rsidP="008966BA">
      <w:pPr>
        <w:rPr>
          <w:rFonts w:ascii="Times New Roman" w:hAnsi="Times New Roman" w:cs="Times New Roman"/>
        </w:rPr>
      </w:pPr>
    </w:p>
    <w:p w14:paraId="7677201C" w14:textId="77777777" w:rsidR="008966BA" w:rsidRPr="00083044" w:rsidRDefault="008966BA">
      <w:pPr>
        <w:rPr>
          <w:rFonts w:ascii="Times New Roman" w:hAnsi="Times New Roman" w:cs="Times New Roman"/>
        </w:rPr>
      </w:pPr>
    </w:p>
    <w:sectPr w:rsidR="008966BA" w:rsidRPr="0008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3D24"/>
    <w:multiLevelType w:val="hybridMultilevel"/>
    <w:tmpl w:val="9D427C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C7D23"/>
    <w:multiLevelType w:val="hybridMultilevel"/>
    <w:tmpl w:val="BF6C0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5C9E"/>
    <w:multiLevelType w:val="hybridMultilevel"/>
    <w:tmpl w:val="AD6EE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795984">
    <w:abstractNumId w:val="0"/>
  </w:num>
  <w:num w:numId="2" w16cid:durableId="491920416">
    <w:abstractNumId w:val="2"/>
  </w:num>
  <w:num w:numId="3" w16cid:durableId="35261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37"/>
    <w:rsid w:val="00010E79"/>
    <w:rsid w:val="00083044"/>
    <w:rsid w:val="0012030B"/>
    <w:rsid w:val="001E5DBD"/>
    <w:rsid w:val="002E5C4F"/>
    <w:rsid w:val="002F6B9F"/>
    <w:rsid w:val="003B6CBC"/>
    <w:rsid w:val="00592CE9"/>
    <w:rsid w:val="00751C9F"/>
    <w:rsid w:val="007B38A1"/>
    <w:rsid w:val="007B3F71"/>
    <w:rsid w:val="00825C9E"/>
    <w:rsid w:val="008966BA"/>
    <w:rsid w:val="008B1F3E"/>
    <w:rsid w:val="009243BA"/>
    <w:rsid w:val="00984E49"/>
    <w:rsid w:val="009E36D9"/>
    <w:rsid w:val="00A37C74"/>
    <w:rsid w:val="00A46933"/>
    <w:rsid w:val="00AB71AF"/>
    <w:rsid w:val="00AD46F3"/>
    <w:rsid w:val="00BC0CC0"/>
    <w:rsid w:val="00BD0137"/>
    <w:rsid w:val="00C01E06"/>
    <w:rsid w:val="00D74B99"/>
    <w:rsid w:val="00DC3D44"/>
    <w:rsid w:val="00DD7B6D"/>
    <w:rsid w:val="00E54543"/>
    <w:rsid w:val="00E748F7"/>
    <w:rsid w:val="00E92137"/>
    <w:rsid w:val="00EE2504"/>
    <w:rsid w:val="00F9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D0DF"/>
  <w15:chartTrackingRefBased/>
  <w15:docId w15:val="{C26BCA38-26F4-4B31-B8C8-059C3969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1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0137"/>
    <w:rPr>
      <w:b/>
      <w:bCs/>
    </w:rPr>
  </w:style>
  <w:style w:type="character" w:styleId="Uwydatnienie">
    <w:name w:val="Emphasis"/>
    <w:basedOn w:val="Domylnaczcionkaakapitu"/>
    <w:uiPriority w:val="20"/>
    <w:qFormat/>
    <w:rsid w:val="00BD0137"/>
    <w:rPr>
      <w:i/>
      <w:iCs/>
    </w:rPr>
  </w:style>
  <w:style w:type="paragraph" w:styleId="Akapitzlist">
    <w:name w:val="List Paragraph"/>
    <w:basedOn w:val="Normalny"/>
    <w:uiPriority w:val="34"/>
    <w:qFormat/>
    <w:rsid w:val="007B3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B9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D46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1E5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5DBD"/>
    <w:pPr>
      <w:widowControl w:val="0"/>
      <w:shd w:val="clear" w:color="auto" w:fill="FFFFFF"/>
      <w:spacing w:before="560" w:after="420" w:line="415" w:lineRule="exact"/>
      <w:ind w:firstLine="7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68E8-E057-4CEA-8F7C-0DFE2FAD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2285</Words>
  <Characters>13711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26</cp:revision>
  <cp:lastPrinted>2024-03-29T11:15:00Z</cp:lastPrinted>
  <dcterms:created xsi:type="dcterms:W3CDTF">2019-01-23T12:36:00Z</dcterms:created>
  <dcterms:modified xsi:type="dcterms:W3CDTF">2024-03-29T11:59:00Z</dcterms:modified>
</cp:coreProperties>
</file>